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E9" w:rsidRPr="00825D9A" w:rsidRDefault="000759E9" w:rsidP="00944FB8">
      <w:pPr>
        <w:spacing w:line="360" w:lineRule="auto"/>
        <w:rPr>
          <w:rFonts w:cs="Arial"/>
          <w:b/>
          <w:sz w:val="28"/>
          <w:szCs w:val="28"/>
          <w:lang w:val="en-US"/>
        </w:rPr>
      </w:pPr>
      <w:r w:rsidRPr="00825D9A">
        <w:rPr>
          <w:rFonts w:cs="Arial"/>
          <w:b/>
          <w:sz w:val="28"/>
          <w:szCs w:val="28"/>
          <w:lang w:val="en-US"/>
        </w:rPr>
        <w:t xml:space="preserve">It’s all in </w:t>
      </w:r>
      <w:proofErr w:type="gramStart"/>
      <w:r w:rsidRPr="00825D9A">
        <w:rPr>
          <w:rFonts w:cs="Arial"/>
          <w:b/>
          <w:sz w:val="28"/>
          <w:szCs w:val="28"/>
          <w:lang w:val="en-US"/>
        </w:rPr>
        <w:t>Hettich :</w:t>
      </w:r>
      <w:proofErr w:type="gramEnd"/>
      <w:r w:rsidRPr="00825D9A">
        <w:rPr>
          <w:rFonts w:cs="Arial"/>
          <w:b/>
          <w:sz w:val="28"/>
          <w:szCs w:val="28"/>
          <w:lang w:val="en-US"/>
        </w:rPr>
        <w:t xml:space="preserve"> le salon </w:t>
      </w:r>
      <w:proofErr w:type="spellStart"/>
      <w:r w:rsidRPr="00825D9A">
        <w:rPr>
          <w:rFonts w:cs="Arial"/>
          <w:b/>
          <w:sz w:val="28"/>
          <w:szCs w:val="28"/>
          <w:lang w:val="en-US"/>
        </w:rPr>
        <w:t>interzum</w:t>
      </w:r>
      <w:proofErr w:type="spellEnd"/>
      <w:r w:rsidRPr="00825D9A">
        <w:rPr>
          <w:rFonts w:cs="Arial"/>
          <w:b/>
          <w:sz w:val="28"/>
          <w:szCs w:val="28"/>
          <w:lang w:val="en-US"/>
        </w:rPr>
        <w:t xml:space="preserve"> 2023</w:t>
      </w:r>
    </w:p>
    <w:p w:rsidR="000759E9" w:rsidRPr="006C24E2" w:rsidRDefault="000759E9" w:rsidP="009E1FC7">
      <w:pPr>
        <w:spacing w:line="360" w:lineRule="auto"/>
        <w:rPr>
          <w:rFonts w:cs="Arial"/>
          <w:b/>
          <w:color w:val="FF0000"/>
          <w:szCs w:val="24"/>
        </w:rPr>
      </w:pPr>
      <w:r>
        <w:rPr>
          <w:rFonts w:cs="Arial"/>
          <w:b/>
          <w:szCs w:val="24"/>
        </w:rPr>
        <w:t xml:space="preserve">Le spécialiste de la ferrure expose </w:t>
      </w:r>
      <w:r w:rsidRPr="00D012A0">
        <w:rPr>
          <w:rFonts w:cs="Arial"/>
          <w:b/>
          <w:color w:val="auto"/>
          <w:szCs w:val="24"/>
        </w:rPr>
        <w:t>tout ce qui est essentiel pour réussir</w:t>
      </w:r>
    </w:p>
    <w:p w:rsidR="000759E9" w:rsidRDefault="000759E9" w:rsidP="009E1FC7">
      <w:pPr>
        <w:spacing w:line="360" w:lineRule="auto"/>
        <w:rPr>
          <w:rFonts w:cs="Arial"/>
          <w:b/>
          <w:color w:val="auto"/>
          <w:szCs w:val="24"/>
        </w:rPr>
      </w:pPr>
    </w:p>
    <w:p w:rsidR="00FA1183" w:rsidRDefault="006D2E90" w:rsidP="00FA1183">
      <w:pPr>
        <w:spacing w:line="360" w:lineRule="auto"/>
        <w:rPr>
          <w:rFonts w:cs="Arial"/>
          <w:b/>
          <w:color w:val="auto"/>
          <w:szCs w:val="24"/>
        </w:rPr>
      </w:pPr>
      <w:r>
        <w:rPr>
          <w:rFonts w:cs="Arial"/>
          <w:b/>
          <w:color w:val="auto"/>
          <w:szCs w:val="24"/>
        </w:rPr>
        <w:t>La réussite est le fruit de partenariats solides. Au salon </w:t>
      </w:r>
      <w:proofErr w:type="spellStart"/>
      <w:r>
        <w:rPr>
          <w:rFonts w:cs="Arial"/>
          <w:b/>
          <w:color w:val="auto"/>
          <w:szCs w:val="24"/>
        </w:rPr>
        <w:t>interzum</w:t>
      </w:r>
      <w:proofErr w:type="spellEnd"/>
      <w:r>
        <w:rPr>
          <w:rFonts w:cs="Arial"/>
          <w:b/>
          <w:color w:val="auto"/>
          <w:szCs w:val="24"/>
        </w:rPr>
        <w:t xml:space="preserve"> 2023, </w:t>
      </w:r>
      <w:proofErr w:type="spellStart"/>
      <w:r>
        <w:rPr>
          <w:rFonts w:cs="Arial"/>
          <w:b/>
          <w:color w:val="auto"/>
          <w:szCs w:val="24"/>
        </w:rPr>
        <w:t>Hettich</w:t>
      </w:r>
      <w:proofErr w:type="spellEnd"/>
      <w:r>
        <w:rPr>
          <w:rFonts w:cs="Arial"/>
          <w:b/>
          <w:color w:val="auto"/>
          <w:szCs w:val="24"/>
        </w:rPr>
        <w:t xml:space="preserve"> se présente comme l’atout pour votre réussite avec toute une panoplie de possibilités avant-gardistes pour une coopération globale. Le spécialiste de la ferrure présentera sur son stand à Cologne de nombreuses inspirations pour des meubles innovants et des services spécifiques au secteur </w:t>
      </w:r>
      <w:r w:rsidRPr="00D012A0">
        <w:rPr>
          <w:rFonts w:cs="Arial"/>
          <w:b/>
          <w:color w:val="auto"/>
          <w:szCs w:val="24"/>
        </w:rPr>
        <w:t>sans oublier la technique</w:t>
      </w:r>
      <w:r w:rsidRPr="00B32CD2">
        <w:rPr>
          <w:rFonts w:cs="Arial"/>
          <w:b/>
          <w:color w:val="FF0000"/>
          <w:szCs w:val="24"/>
        </w:rPr>
        <w:t xml:space="preserve"> </w:t>
      </w:r>
      <w:r>
        <w:rPr>
          <w:rFonts w:cs="Arial"/>
          <w:b/>
          <w:color w:val="auto"/>
          <w:szCs w:val="24"/>
        </w:rPr>
        <w:t>de fabrication. Le point fort incontesté est la présentation inédite de </w:t>
      </w:r>
      <w:proofErr w:type="spellStart"/>
      <w:r>
        <w:rPr>
          <w:rFonts w:cs="Arial"/>
          <w:b/>
          <w:color w:val="auto"/>
          <w:szCs w:val="24"/>
        </w:rPr>
        <w:t>FurnSpin</w:t>
      </w:r>
      <w:proofErr w:type="spellEnd"/>
      <w:r>
        <w:rPr>
          <w:rFonts w:cs="Arial"/>
          <w:b/>
          <w:color w:val="auto"/>
          <w:szCs w:val="24"/>
        </w:rPr>
        <w:t xml:space="preserve"> – la ferrure rotative-pivotante spectaculaire qui apportera à l'avenir du dynamisme aux programmes de meubles haut de gamme. Il y a également un point fort en matière de durabilité : c’est la première fois que la présence de </w:t>
      </w:r>
      <w:proofErr w:type="spellStart"/>
      <w:r>
        <w:rPr>
          <w:rFonts w:cs="Arial"/>
          <w:b/>
          <w:color w:val="auto"/>
          <w:szCs w:val="24"/>
        </w:rPr>
        <w:t>Hettich</w:t>
      </w:r>
      <w:proofErr w:type="spellEnd"/>
      <w:r>
        <w:rPr>
          <w:rFonts w:cs="Arial"/>
          <w:b/>
          <w:color w:val="auto"/>
          <w:szCs w:val="24"/>
        </w:rPr>
        <w:t xml:space="preserve"> au salon est certifiée neutre en CO</w:t>
      </w:r>
      <w:r>
        <w:rPr>
          <w:rFonts w:cs="Arial"/>
          <w:b/>
          <w:bCs/>
          <w:color w:val="auto"/>
          <w:szCs w:val="24"/>
          <w:vertAlign w:val="subscript"/>
        </w:rPr>
        <w:t>2</w:t>
      </w:r>
      <w:r>
        <w:rPr>
          <w:rFonts w:cs="Arial"/>
          <w:b/>
          <w:color w:val="auto"/>
          <w:szCs w:val="24"/>
        </w:rPr>
        <w:t xml:space="preserve"> par un partenaire externe.</w:t>
      </w:r>
    </w:p>
    <w:p w:rsidR="00FA1183" w:rsidRDefault="00FA1183" w:rsidP="00FA1183">
      <w:pPr>
        <w:spacing w:line="360" w:lineRule="auto"/>
        <w:rPr>
          <w:rFonts w:cs="Arial"/>
          <w:b/>
          <w:color w:val="auto"/>
          <w:szCs w:val="24"/>
        </w:rPr>
      </w:pPr>
    </w:p>
    <w:p w:rsidR="005E0634" w:rsidRDefault="00305D0A" w:rsidP="00D31C07">
      <w:pPr>
        <w:spacing w:line="360" w:lineRule="auto"/>
        <w:rPr>
          <w:rFonts w:cs="Arial"/>
          <w:bCs/>
          <w:color w:val="auto"/>
          <w:szCs w:val="24"/>
        </w:rPr>
      </w:pPr>
      <w:r>
        <w:rPr>
          <w:rFonts w:cs="Arial"/>
          <w:bCs/>
          <w:color w:val="auto"/>
          <w:szCs w:val="24"/>
        </w:rPr>
        <w:t xml:space="preserve">Les clients trouvent chez </w:t>
      </w:r>
      <w:proofErr w:type="spellStart"/>
      <w:r>
        <w:rPr>
          <w:rFonts w:cs="Arial"/>
          <w:bCs/>
          <w:color w:val="auto"/>
          <w:szCs w:val="24"/>
        </w:rPr>
        <w:t>Hettich</w:t>
      </w:r>
      <w:proofErr w:type="spellEnd"/>
      <w:r>
        <w:rPr>
          <w:rFonts w:cs="Arial"/>
          <w:bCs/>
          <w:color w:val="auto"/>
          <w:szCs w:val="24"/>
        </w:rPr>
        <w:t xml:space="preserve"> tout ce dont ils ont besoin pour réussir. Sur le stand C31/B40 dans le hall 8.1. </w:t>
      </w:r>
      <w:proofErr w:type="gramStart"/>
      <w:r>
        <w:rPr>
          <w:rFonts w:cs="Arial"/>
          <w:bCs/>
          <w:color w:val="auto"/>
          <w:szCs w:val="24"/>
        </w:rPr>
        <w:t>du</w:t>
      </w:r>
      <w:proofErr w:type="gramEnd"/>
      <w:r>
        <w:rPr>
          <w:rFonts w:cs="Arial"/>
          <w:bCs/>
          <w:color w:val="auto"/>
          <w:szCs w:val="24"/>
        </w:rPr>
        <w:t xml:space="preserve"> salon </w:t>
      </w:r>
      <w:proofErr w:type="spellStart"/>
      <w:r>
        <w:rPr>
          <w:rFonts w:cs="Arial"/>
          <w:bCs/>
          <w:color w:val="auto"/>
          <w:szCs w:val="24"/>
        </w:rPr>
        <w:t>interzum</w:t>
      </w:r>
      <w:proofErr w:type="spellEnd"/>
      <w:r>
        <w:rPr>
          <w:rFonts w:cs="Arial"/>
          <w:bCs/>
          <w:color w:val="auto"/>
          <w:szCs w:val="24"/>
        </w:rPr>
        <w:t xml:space="preserve">, les visiteurs professionnels pourront se persuader de visu des compétences très diverses, de la capacité d’innovation et de la connaissance approfondie du spécialiste de la ferrure pour le marché et les utilisateurs. </w:t>
      </w:r>
      <w:proofErr w:type="spellStart"/>
      <w:r>
        <w:rPr>
          <w:rFonts w:cs="Arial"/>
          <w:bCs/>
          <w:color w:val="auto"/>
          <w:szCs w:val="24"/>
        </w:rPr>
        <w:t>Hettich</w:t>
      </w:r>
      <w:proofErr w:type="spellEnd"/>
      <w:r>
        <w:rPr>
          <w:rFonts w:cs="Arial"/>
          <w:bCs/>
          <w:color w:val="auto"/>
          <w:szCs w:val="24"/>
        </w:rPr>
        <w:t xml:space="preserve"> donne des réponses concrètes à la façon dont l’industrie du meuble, l’artisanat et le commerce spécialisé peuvent réagir pour répondre avec succès aux nouveaux souhaits des utilisateurs en matière d’habitat</w:t>
      </w:r>
      <w:r w:rsidRPr="00D012A0">
        <w:rPr>
          <w:rFonts w:cs="Arial"/>
          <w:bCs/>
          <w:color w:val="auto"/>
          <w:szCs w:val="24"/>
        </w:rPr>
        <w:t xml:space="preserve">, de </w:t>
      </w:r>
      <w:r w:rsidR="00DB15A5" w:rsidRPr="00D012A0">
        <w:rPr>
          <w:rFonts w:cs="Arial"/>
          <w:bCs/>
          <w:color w:val="auto"/>
          <w:szCs w:val="24"/>
        </w:rPr>
        <w:t>mode de vie</w:t>
      </w:r>
      <w:r w:rsidRPr="00D012A0">
        <w:rPr>
          <w:rFonts w:cs="Arial"/>
          <w:bCs/>
          <w:color w:val="auto"/>
          <w:szCs w:val="24"/>
        </w:rPr>
        <w:t xml:space="preserve"> et de travail. Les mé</w:t>
      </w:r>
      <w:r>
        <w:rPr>
          <w:rFonts w:cs="Arial"/>
          <w:bCs/>
          <w:color w:val="auto"/>
          <w:szCs w:val="24"/>
        </w:rPr>
        <w:t xml:space="preserve">gatendances que sont l’individualisation, l’urbanisation, le New Work, la numérisation et </w:t>
      </w:r>
      <w:r>
        <w:rPr>
          <w:rFonts w:cs="Arial"/>
          <w:bCs/>
          <w:color w:val="auto"/>
          <w:szCs w:val="24"/>
        </w:rPr>
        <w:lastRenderedPageBreak/>
        <w:t xml:space="preserve">la durabilité poussent le changement plus loin et cela ne se limite pas seulement aux nouveaux concepts de meubles et d’aménagement. Sur fond de manque croissant de personnel qualifié, les processus simplifiés et efficaces deviennent de plus en plus importants dans la production et le montage. </w:t>
      </w:r>
      <w:proofErr w:type="spellStart"/>
      <w:r>
        <w:rPr>
          <w:rFonts w:cs="Arial"/>
          <w:bCs/>
          <w:color w:val="auto"/>
          <w:szCs w:val="24"/>
        </w:rPr>
        <w:t>Hettich</w:t>
      </w:r>
      <w:proofErr w:type="spellEnd"/>
      <w:r>
        <w:rPr>
          <w:rFonts w:cs="Arial"/>
          <w:bCs/>
          <w:color w:val="auto"/>
          <w:szCs w:val="24"/>
        </w:rPr>
        <w:t xml:space="preserve"> est le leader en matière de numérisation de ses services et de la technique de fabrication et exposera, entre autres, des solutions utilisant la réalité augmentée (RA).</w:t>
      </w:r>
    </w:p>
    <w:p w:rsidR="00827563" w:rsidRPr="00D012A0" w:rsidRDefault="005E0634" w:rsidP="00D31C07">
      <w:pPr>
        <w:spacing w:line="360" w:lineRule="auto"/>
        <w:rPr>
          <w:rFonts w:cs="Arial"/>
          <w:bCs/>
          <w:color w:val="auto"/>
          <w:szCs w:val="24"/>
        </w:rPr>
      </w:pPr>
      <w:r>
        <w:rPr>
          <w:rFonts w:cs="Arial"/>
          <w:bCs/>
          <w:color w:val="auto"/>
          <w:szCs w:val="24"/>
        </w:rPr>
        <w:br/>
        <w:t xml:space="preserve">Avec la campagne autour de sa marque « </w:t>
      </w:r>
      <w:proofErr w:type="spellStart"/>
      <w:r>
        <w:rPr>
          <w:rFonts w:cs="Arial"/>
          <w:bCs/>
          <w:color w:val="auto"/>
          <w:szCs w:val="24"/>
        </w:rPr>
        <w:t>It’s</w:t>
      </w:r>
      <w:proofErr w:type="spellEnd"/>
      <w:r>
        <w:rPr>
          <w:rFonts w:cs="Arial"/>
          <w:bCs/>
          <w:color w:val="auto"/>
          <w:szCs w:val="24"/>
        </w:rPr>
        <w:t xml:space="preserve"> all in </w:t>
      </w:r>
      <w:proofErr w:type="spellStart"/>
      <w:r>
        <w:rPr>
          <w:rFonts w:cs="Arial"/>
          <w:bCs/>
          <w:color w:val="auto"/>
          <w:szCs w:val="24"/>
        </w:rPr>
        <w:t>Hettich</w:t>
      </w:r>
      <w:proofErr w:type="spellEnd"/>
      <w:r>
        <w:rPr>
          <w:rFonts w:cs="Arial"/>
          <w:bCs/>
          <w:color w:val="auto"/>
          <w:szCs w:val="24"/>
        </w:rPr>
        <w:t xml:space="preserve"> », le fabricant de ferrures souligne sa promesse pour l’artisanat, le commerce et l’industrie de proposer tout ce qui est nécessaire pour garantir le succès dans le secteur du meuble. </w:t>
      </w:r>
      <w:proofErr w:type="spellStart"/>
      <w:r>
        <w:rPr>
          <w:rFonts w:cs="Arial"/>
          <w:bCs/>
          <w:color w:val="auto"/>
          <w:szCs w:val="24"/>
        </w:rPr>
        <w:t>Hettich</w:t>
      </w:r>
      <w:proofErr w:type="spellEnd"/>
      <w:r>
        <w:rPr>
          <w:rFonts w:cs="Arial"/>
          <w:bCs/>
          <w:color w:val="auto"/>
          <w:szCs w:val="24"/>
        </w:rPr>
        <w:t xml:space="preserve"> est le partenaire idéal pour relever les défis de l’avenir et est l’atout pour la réussite lors de la conception d’expériences en matière d’espace fascinantes. C’est pourquoi </w:t>
      </w:r>
      <w:proofErr w:type="spellStart"/>
      <w:r>
        <w:rPr>
          <w:rFonts w:cs="Arial"/>
          <w:bCs/>
          <w:color w:val="auto"/>
          <w:szCs w:val="24"/>
        </w:rPr>
        <w:t>Hettich</w:t>
      </w:r>
      <w:proofErr w:type="spellEnd"/>
      <w:r>
        <w:rPr>
          <w:rFonts w:cs="Arial"/>
          <w:bCs/>
          <w:color w:val="auto"/>
          <w:szCs w:val="24"/>
        </w:rPr>
        <w:t xml:space="preserve"> élabore ses solutions en se plaçant systématiquement du point de vue de l'utilisateur et fait ici preuve de clairvoyance, de curiosité, de courage et d’ouverture d’esprit. </w:t>
      </w:r>
      <w:proofErr w:type="spellStart"/>
      <w:r>
        <w:rPr>
          <w:rFonts w:cs="Arial"/>
          <w:bCs/>
          <w:color w:val="auto"/>
          <w:szCs w:val="24"/>
        </w:rPr>
        <w:t>Hettich</w:t>
      </w:r>
      <w:proofErr w:type="spellEnd"/>
      <w:r>
        <w:rPr>
          <w:rFonts w:cs="Arial"/>
          <w:bCs/>
          <w:color w:val="auto"/>
          <w:szCs w:val="24"/>
        </w:rPr>
        <w:t xml:space="preserve"> est persuadé que ces solutions ne </w:t>
      </w:r>
      <w:r w:rsidRPr="00D012A0">
        <w:rPr>
          <w:rFonts w:cs="Arial"/>
          <w:bCs/>
          <w:color w:val="auto"/>
          <w:szCs w:val="24"/>
        </w:rPr>
        <w:t>peuvent être réalisées qu’ensemble, en étroite coopération basée sur la confiance avec tous les participants et est prêt à partager ses connaissances et son savoir-faire.</w:t>
      </w:r>
    </w:p>
    <w:p w:rsidR="004F17A3" w:rsidRPr="00D012A0" w:rsidRDefault="00A16AB0" w:rsidP="00D31C07">
      <w:pPr>
        <w:spacing w:line="360" w:lineRule="auto"/>
        <w:rPr>
          <w:rFonts w:cs="Arial"/>
          <w:bCs/>
          <w:color w:val="auto"/>
          <w:szCs w:val="24"/>
        </w:rPr>
      </w:pPr>
      <w:r w:rsidRPr="00D012A0">
        <w:rPr>
          <w:rFonts w:cs="Arial"/>
          <w:bCs/>
          <w:color w:val="auto"/>
          <w:szCs w:val="24"/>
        </w:rPr>
        <w:t>Au salon </w:t>
      </w:r>
      <w:proofErr w:type="spellStart"/>
      <w:r w:rsidRPr="00D012A0">
        <w:rPr>
          <w:rFonts w:cs="Arial"/>
          <w:bCs/>
          <w:color w:val="auto"/>
          <w:szCs w:val="24"/>
        </w:rPr>
        <w:t>interzum</w:t>
      </w:r>
      <w:proofErr w:type="spellEnd"/>
      <w:r w:rsidRPr="00D012A0">
        <w:rPr>
          <w:rFonts w:cs="Arial"/>
          <w:bCs/>
          <w:color w:val="auto"/>
          <w:szCs w:val="24"/>
        </w:rPr>
        <w:t xml:space="preserve"> 2023, les visiteuses et les visiteurs sont invités à découvrir tout ce </w:t>
      </w:r>
      <w:r w:rsidR="00DB15A5" w:rsidRPr="00D012A0">
        <w:rPr>
          <w:rFonts w:cs="Arial"/>
          <w:bCs/>
          <w:color w:val="auto"/>
          <w:szCs w:val="24"/>
        </w:rPr>
        <w:t>d</w:t>
      </w:r>
      <w:r w:rsidRPr="00D012A0">
        <w:rPr>
          <w:rFonts w:cs="Arial"/>
          <w:bCs/>
          <w:color w:val="auto"/>
          <w:szCs w:val="24"/>
        </w:rPr>
        <w:t>ont le fabricant de ferrures est capable.</w:t>
      </w:r>
      <w:r w:rsidR="00BB3ECB">
        <w:rPr>
          <w:rFonts w:cs="Arial"/>
          <w:bCs/>
          <w:color w:val="auto"/>
          <w:szCs w:val="24"/>
        </w:rPr>
        <w:br/>
      </w:r>
    </w:p>
    <w:p w:rsidR="00BB3ECB" w:rsidRPr="00BB3ECB" w:rsidRDefault="00BB3ECB" w:rsidP="00BB3ECB">
      <w:pPr>
        <w:spacing w:line="360" w:lineRule="auto"/>
        <w:rPr>
          <w:rFonts w:cs="Arial"/>
          <w:b/>
          <w:bCs/>
          <w:color w:val="auto"/>
          <w:szCs w:val="24"/>
        </w:rPr>
      </w:pPr>
      <w:r>
        <w:rPr>
          <w:rFonts w:cs="Arial"/>
          <w:b/>
          <w:bCs/>
          <w:color w:val="auto"/>
          <w:szCs w:val="24"/>
        </w:rPr>
        <w:t xml:space="preserve">Agir durablement : une présence au salon neutre en </w:t>
      </w:r>
      <w:r w:rsidRPr="00BB3ECB">
        <w:rPr>
          <w:rFonts w:cs="Arial"/>
          <w:b/>
          <w:bCs/>
          <w:color w:val="auto"/>
          <w:szCs w:val="24"/>
        </w:rPr>
        <w:t>CO</w:t>
      </w:r>
      <w:r w:rsidRPr="00BB3ECB">
        <w:rPr>
          <w:b/>
        </w:rPr>
        <w:t>2</w:t>
      </w:r>
    </w:p>
    <w:p w:rsidR="00BB3ECB" w:rsidRPr="00FF1FAA" w:rsidRDefault="00BB3ECB" w:rsidP="00BB3ECB">
      <w:pPr>
        <w:spacing w:line="360" w:lineRule="auto"/>
      </w:pPr>
      <w:bookmarkStart w:id="0" w:name="_GoBack"/>
      <w:bookmarkEnd w:id="0"/>
      <w:r>
        <w:t xml:space="preserve">C’est la première fois que </w:t>
      </w:r>
      <w:proofErr w:type="spellStart"/>
      <w:r>
        <w:t>Hettich</w:t>
      </w:r>
      <w:proofErr w:type="spellEnd"/>
      <w:r>
        <w:t xml:space="preserve"> fait certifier sa présence, </w:t>
      </w:r>
      <w:proofErr w:type="gramStart"/>
      <w:r>
        <w:t>de A</w:t>
      </w:r>
      <w:proofErr w:type="gramEnd"/>
      <w:r>
        <w:t xml:space="preserve"> à Z, au salon </w:t>
      </w:r>
      <w:proofErr w:type="spellStart"/>
      <w:r>
        <w:t>interzum</w:t>
      </w:r>
      <w:proofErr w:type="spellEnd"/>
      <w:r>
        <w:t xml:space="preserve"> 2023 par la fondation </w:t>
      </w:r>
      <w:proofErr w:type="spellStart"/>
      <w:r>
        <w:t>myclimate</w:t>
      </w:r>
      <w:proofErr w:type="spellEnd"/>
      <w:r>
        <w:t xml:space="preserve"> (myclimate.org) comme étant neutre en CO2. Le but est d’éviter, le plus possible, les émissions de CO2 ou, du moins, de les </w:t>
      </w:r>
      <w:r>
        <w:lastRenderedPageBreak/>
        <w:t xml:space="preserve">réduire en prenant des mesures concernant la gestion des transports, l’équipement technique du stand, en réutilisant les matériaux du stand et les objets exposés, en faisant appel à un service traiteur saisonnier et régional, en gérant de manière efficace l’équipe présente sur le stand, y compris le voyage et l’hébergement, voire la suppression des cadeaux d’affaires. Comme le voyage aller et retour de l'équipe </w:t>
      </w:r>
      <w:proofErr w:type="spellStart"/>
      <w:r>
        <w:t>Hetttich</w:t>
      </w:r>
      <w:proofErr w:type="spellEnd"/>
      <w:r>
        <w:t xml:space="preserve"> a le plus grand impact sur les émissions en CO2, les collègues hors d’Europe réservent des vols compensés en CO2 dans la mesure du possible. De nombreux visiteurs viennent par le train, ceux qui ont une voiture de fonction font du covoiturage et le personnel du stand utilise les transports en commun dans Cologne au lieu d’une navette réservée à l’équipe. </w:t>
      </w:r>
      <w:proofErr w:type="spellStart"/>
      <w:r>
        <w:t>Hettich</w:t>
      </w:r>
      <w:proofErr w:type="spellEnd"/>
      <w:r>
        <w:t xml:space="preserve"> soutient un projet de protection climatique certifié pour compenser les émissions en CO2 qui sont encore produites.</w:t>
      </w:r>
    </w:p>
    <w:p w:rsidR="003B36C8" w:rsidRPr="00D012A0" w:rsidRDefault="003B36C8" w:rsidP="00D31C07">
      <w:pPr>
        <w:spacing w:line="360" w:lineRule="auto"/>
        <w:rPr>
          <w:rFonts w:cs="Arial"/>
          <w:bCs/>
          <w:color w:val="auto"/>
          <w:szCs w:val="24"/>
        </w:rPr>
      </w:pPr>
    </w:p>
    <w:p w:rsidR="003B36C8" w:rsidRPr="00D012A0" w:rsidRDefault="009713AD" w:rsidP="00D31C07">
      <w:pPr>
        <w:spacing w:line="360" w:lineRule="auto"/>
        <w:rPr>
          <w:rFonts w:cs="Arial"/>
          <w:b/>
          <w:color w:val="auto"/>
          <w:szCs w:val="24"/>
        </w:rPr>
      </w:pPr>
      <w:r w:rsidRPr="00D012A0">
        <w:rPr>
          <w:rFonts w:cs="Arial"/>
          <w:b/>
          <w:color w:val="auto"/>
          <w:szCs w:val="24"/>
        </w:rPr>
        <w:t xml:space="preserve">Grandes premières au salon pour </w:t>
      </w:r>
      <w:proofErr w:type="spellStart"/>
      <w:r w:rsidRPr="00D012A0">
        <w:rPr>
          <w:rFonts w:cs="Arial"/>
          <w:b/>
          <w:color w:val="auto"/>
          <w:szCs w:val="24"/>
        </w:rPr>
        <w:t>FurnSpin</w:t>
      </w:r>
      <w:proofErr w:type="spellEnd"/>
      <w:r w:rsidRPr="00D012A0">
        <w:rPr>
          <w:rFonts w:cs="Arial"/>
          <w:b/>
          <w:color w:val="auto"/>
          <w:szCs w:val="24"/>
        </w:rPr>
        <w:t xml:space="preserve"> et </w:t>
      </w:r>
      <w:proofErr w:type="spellStart"/>
      <w:r w:rsidRPr="00D012A0">
        <w:rPr>
          <w:rFonts w:cs="Arial"/>
          <w:b/>
          <w:color w:val="auto"/>
          <w:szCs w:val="24"/>
        </w:rPr>
        <w:t>Novisys</w:t>
      </w:r>
      <w:proofErr w:type="spellEnd"/>
    </w:p>
    <w:p w:rsidR="005B6D7E" w:rsidRDefault="009713AD" w:rsidP="005B6D7E">
      <w:pPr>
        <w:spacing w:line="360" w:lineRule="auto"/>
        <w:rPr>
          <w:rFonts w:cs="Arial"/>
          <w:bCs/>
          <w:color w:val="auto"/>
          <w:szCs w:val="24"/>
        </w:rPr>
      </w:pPr>
      <w:r w:rsidRPr="00D012A0">
        <w:rPr>
          <w:rFonts w:cs="Arial"/>
          <w:bCs/>
          <w:color w:val="auto"/>
          <w:szCs w:val="24"/>
        </w:rPr>
        <w:t>Tou</w:t>
      </w:r>
      <w:r w:rsidR="0058233B" w:rsidRPr="00D012A0">
        <w:rPr>
          <w:rFonts w:cs="Arial"/>
          <w:bCs/>
          <w:color w:val="auto"/>
          <w:szCs w:val="24"/>
        </w:rPr>
        <w:t>s</w:t>
      </w:r>
      <w:r w:rsidRPr="00D012A0">
        <w:rPr>
          <w:rFonts w:cs="Arial"/>
          <w:bCs/>
          <w:color w:val="auto"/>
          <w:szCs w:val="24"/>
        </w:rPr>
        <w:t xml:space="preserve"> ceux qui ne savaient pas ce qu’était un mouvement rotatif de translation avant de rendre visite au stand de </w:t>
      </w:r>
      <w:proofErr w:type="spellStart"/>
      <w:r w:rsidRPr="00D012A0">
        <w:rPr>
          <w:rFonts w:cs="Arial"/>
          <w:bCs/>
          <w:color w:val="auto"/>
          <w:szCs w:val="24"/>
        </w:rPr>
        <w:t>Hettich</w:t>
      </w:r>
      <w:proofErr w:type="spellEnd"/>
      <w:r w:rsidRPr="00D012A0">
        <w:rPr>
          <w:rFonts w:cs="Arial"/>
          <w:bCs/>
          <w:color w:val="auto"/>
          <w:szCs w:val="24"/>
        </w:rPr>
        <w:t>, en sauront plus après leur visite et seront totalement enchantés. La ferrure rotative-pivotante </w:t>
      </w:r>
      <w:proofErr w:type="spellStart"/>
      <w:r w:rsidRPr="00D012A0">
        <w:rPr>
          <w:rFonts w:cs="Arial"/>
          <w:bCs/>
          <w:color w:val="auto"/>
          <w:szCs w:val="24"/>
        </w:rPr>
        <w:t>FurnSpin</w:t>
      </w:r>
      <w:proofErr w:type="spellEnd"/>
      <w:r w:rsidRPr="00D012A0">
        <w:rPr>
          <w:rFonts w:cs="Arial"/>
          <w:bCs/>
          <w:color w:val="auto"/>
          <w:szCs w:val="24"/>
        </w:rPr>
        <w:t xml:space="preserve"> unique en son genre</w:t>
      </w:r>
      <w:r>
        <w:rPr>
          <w:rFonts w:cs="Arial"/>
          <w:bCs/>
          <w:color w:val="auto"/>
          <w:szCs w:val="24"/>
        </w:rPr>
        <w:t xml:space="preserve"> permet de faire tourner des éléments d’armoire entiers sur leur propre axe. La rotation fait apparaître une nouvelle dimension dans les meubles jusque-là impensable. </w:t>
      </w:r>
      <w:proofErr w:type="spellStart"/>
      <w:r>
        <w:rPr>
          <w:rFonts w:cs="Arial"/>
          <w:bCs/>
          <w:color w:val="auto"/>
          <w:szCs w:val="24"/>
        </w:rPr>
        <w:t>FurnSpin</w:t>
      </w:r>
      <w:proofErr w:type="spellEnd"/>
      <w:r>
        <w:rPr>
          <w:rFonts w:cs="Arial"/>
          <w:bCs/>
          <w:color w:val="auto"/>
          <w:szCs w:val="24"/>
        </w:rPr>
        <w:t xml:space="preserve"> sera, à l’avenir, le moteur qui augmentera l’attractivité des séries de meubles exclusifs.</w:t>
      </w:r>
    </w:p>
    <w:p w:rsidR="00A5498D" w:rsidRDefault="005B6D7E" w:rsidP="008B61BE">
      <w:pPr>
        <w:spacing w:line="360" w:lineRule="auto"/>
        <w:rPr>
          <w:rFonts w:cs="Arial"/>
          <w:bCs/>
          <w:color w:val="auto"/>
          <w:szCs w:val="24"/>
        </w:rPr>
      </w:pPr>
      <w:r>
        <w:rPr>
          <w:rFonts w:cs="Arial"/>
          <w:bCs/>
          <w:color w:val="auto"/>
          <w:szCs w:val="24"/>
        </w:rPr>
        <w:br/>
      </w:r>
      <w:proofErr w:type="spellStart"/>
      <w:r>
        <w:rPr>
          <w:rFonts w:cs="Arial"/>
          <w:bCs/>
          <w:color w:val="auto"/>
          <w:szCs w:val="24"/>
        </w:rPr>
        <w:t>Hettich</w:t>
      </w:r>
      <w:proofErr w:type="spellEnd"/>
      <w:r>
        <w:rPr>
          <w:rFonts w:cs="Arial"/>
          <w:bCs/>
          <w:color w:val="auto"/>
          <w:szCs w:val="24"/>
        </w:rPr>
        <w:t xml:space="preserve"> est, cependant, tout aussi innovateur pour les meubles destinés au grand public et présente avec </w:t>
      </w:r>
      <w:proofErr w:type="spellStart"/>
      <w:r>
        <w:rPr>
          <w:rFonts w:cs="Arial"/>
          <w:bCs/>
          <w:color w:val="auto"/>
          <w:szCs w:val="24"/>
        </w:rPr>
        <w:t>Novisys</w:t>
      </w:r>
      <w:proofErr w:type="spellEnd"/>
      <w:r>
        <w:rPr>
          <w:rFonts w:cs="Arial"/>
          <w:bCs/>
          <w:color w:val="auto"/>
          <w:szCs w:val="24"/>
        </w:rPr>
        <w:t xml:space="preserve"> une charnière à boîtier à montage rapide d’un excellent rapport qualité-prix conçue pour l’industrie du meuble et qui offre un confort d'amortissement </w:t>
      </w:r>
      <w:r>
        <w:rPr>
          <w:rFonts w:cs="Arial"/>
          <w:bCs/>
          <w:color w:val="auto"/>
          <w:szCs w:val="24"/>
        </w:rPr>
        <w:lastRenderedPageBreak/>
        <w:t xml:space="preserve">intégré pour les portes de meubles dans les segments de prix moyens. Avec </w:t>
      </w:r>
      <w:proofErr w:type="spellStart"/>
      <w:r>
        <w:rPr>
          <w:rFonts w:cs="Arial"/>
          <w:bCs/>
          <w:color w:val="auto"/>
          <w:szCs w:val="24"/>
        </w:rPr>
        <w:t>Novisys</w:t>
      </w:r>
      <w:proofErr w:type="spellEnd"/>
      <w:r>
        <w:rPr>
          <w:rFonts w:cs="Arial"/>
          <w:bCs/>
          <w:color w:val="auto"/>
          <w:szCs w:val="24"/>
        </w:rPr>
        <w:t xml:space="preserve">, </w:t>
      </w:r>
      <w:proofErr w:type="spellStart"/>
      <w:r>
        <w:rPr>
          <w:rFonts w:cs="Arial"/>
          <w:bCs/>
          <w:color w:val="auto"/>
          <w:szCs w:val="24"/>
        </w:rPr>
        <w:t>Hettich</w:t>
      </w:r>
      <w:proofErr w:type="spellEnd"/>
      <w:r>
        <w:rPr>
          <w:rFonts w:cs="Arial"/>
          <w:bCs/>
          <w:color w:val="auto"/>
          <w:szCs w:val="24"/>
        </w:rPr>
        <w:t xml:space="preserve"> montre nettement qu’à l’avenir les aspects de durabilité lors du développement de produits jouent un rôle plus important, sans pour autant nuire à la qualité.</w:t>
      </w:r>
    </w:p>
    <w:p w:rsidR="008B61BE" w:rsidRDefault="008B61BE" w:rsidP="008B61BE">
      <w:pPr>
        <w:spacing w:line="360" w:lineRule="auto"/>
        <w:rPr>
          <w:rFonts w:cs="Arial"/>
          <w:bCs/>
          <w:color w:val="auto"/>
          <w:szCs w:val="24"/>
        </w:rPr>
      </w:pPr>
    </w:p>
    <w:p w:rsidR="009713AD" w:rsidRPr="009713AD" w:rsidRDefault="00855A0F" w:rsidP="009713AD">
      <w:pPr>
        <w:spacing w:line="360" w:lineRule="auto"/>
        <w:rPr>
          <w:rFonts w:cs="Arial"/>
          <w:b/>
          <w:color w:val="auto"/>
          <w:szCs w:val="24"/>
        </w:rPr>
      </w:pPr>
      <w:r>
        <w:rPr>
          <w:rFonts w:cs="Arial"/>
          <w:b/>
          <w:color w:val="auto"/>
          <w:szCs w:val="24"/>
        </w:rPr>
        <w:t>Une présentation des éléments d’exposition étonnante et le parcours client</w:t>
      </w:r>
    </w:p>
    <w:p w:rsidR="006568BE" w:rsidRDefault="00855A0F" w:rsidP="00D31C07">
      <w:pPr>
        <w:spacing w:line="360" w:lineRule="auto"/>
        <w:rPr>
          <w:rFonts w:cs="Arial"/>
          <w:bCs/>
          <w:color w:val="auto"/>
          <w:szCs w:val="24"/>
        </w:rPr>
      </w:pPr>
      <w:r>
        <w:rPr>
          <w:rFonts w:cs="Arial"/>
          <w:bCs/>
          <w:color w:val="auto"/>
          <w:szCs w:val="24"/>
        </w:rPr>
        <w:t xml:space="preserve">Chacun des éléments d’exposition présenté sur le stand de </w:t>
      </w:r>
      <w:proofErr w:type="spellStart"/>
      <w:r>
        <w:rPr>
          <w:rFonts w:cs="Arial"/>
          <w:bCs/>
          <w:color w:val="auto"/>
          <w:szCs w:val="24"/>
        </w:rPr>
        <w:t>Hettich</w:t>
      </w:r>
      <w:proofErr w:type="spellEnd"/>
      <w:r>
        <w:rPr>
          <w:rFonts w:cs="Arial"/>
          <w:bCs/>
          <w:color w:val="auto"/>
          <w:szCs w:val="24"/>
        </w:rPr>
        <w:t xml:space="preserve"> est une inspiration à plusieurs niveaux : une nouvelle utilisation des produits, une idée de meuble attrayante et une solution d’aménagement et d’espace tendance. On trouvera sur le nouveau site « </w:t>
      </w:r>
      <w:proofErr w:type="spellStart"/>
      <w:r>
        <w:rPr>
          <w:rFonts w:cs="Arial"/>
          <w:bCs/>
          <w:color w:val="auto"/>
          <w:szCs w:val="24"/>
        </w:rPr>
        <w:t>roominspirations</w:t>
      </w:r>
      <w:proofErr w:type="spellEnd"/>
      <w:r>
        <w:rPr>
          <w:rFonts w:cs="Arial"/>
          <w:bCs/>
          <w:color w:val="auto"/>
          <w:szCs w:val="24"/>
        </w:rPr>
        <w:t xml:space="preserve"> » des éléments d’exposition intégrés dans différents univers de l’habitat : il n’est pas seulement possible de découvrir les concepts de meubles en ligne en 3D dans les appartements à thèmes et la salle d’exposition New Work, mais il est également possible de les construire ultérieurement : </w:t>
      </w:r>
      <w:proofErr w:type="spellStart"/>
      <w:r>
        <w:rPr>
          <w:rFonts w:cs="Arial"/>
          <w:bCs/>
          <w:color w:val="auto"/>
          <w:szCs w:val="24"/>
        </w:rPr>
        <w:t>Hettich</w:t>
      </w:r>
      <w:proofErr w:type="spellEnd"/>
      <w:r>
        <w:rPr>
          <w:rFonts w:cs="Arial"/>
          <w:bCs/>
          <w:color w:val="auto"/>
          <w:szCs w:val="24"/>
        </w:rPr>
        <w:t xml:space="preserve"> propose les données de DAO, les informations sur la mise en œuvre et les photos correspondantes et invite à perfectionner les idées du groupe </w:t>
      </w:r>
      <w:proofErr w:type="spellStart"/>
      <w:r>
        <w:rPr>
          <w:rFonts w:cs="Arial"/>
          <w:bCs/>
          <w:color w:val="auto"/>
          <w:szCs w:val="24"/>
        </w:rPr>
        <w:t>Hettich</w:t>
      </w:r>
      <w:proofErr w:type="spellEnd"/>
      <w:r>
        <w:rPr>
          <w:rFonts w:cs="Arial"/>
          <w:bCs/>
          <w:color w:val="auto"/>
          <w:szCs w:val="24"/>
        </w:rPr>
        <w:t>.</w:t>
      </w:r>
    </w:p>
    <w:p w:rsidR="006568BE" w:rsidRDefault="006568BE" w:rsidP="00D31C07">
      <w:pPr>
        <w:spacing w:line="360" w:lineRule="auto"/>
        <w:rPr>
          <w:rFonts w:cs="Arial"/>
          <w:bCs/>
          <w:color w:val="auto"/>
          <w:szCs w:val="24"/>
        </w:rPr>
      </w:pPr>
    </w:p>
    <w:p w:rsidR="006568BE" w:rsidRPr="006568BE" w:rsidRDefault="00363223" w:rsidP="00D31C07">
      <w:pPr>
        <w:spacing w:line="360" w:lineRule="auto"/>
        <w:rPr>
          <w:rFonts w:cs="Arial"/>
          <w:b/>
          <w:color w:val="auto"/>
          <w:szCs w:val="24"/>
        </w:rPr>
      </w:pPr>
      <w:r>
        <w:rPr>
          <w:rFonts w:cs="Arial"/>
          <w:b/>
          <w:color w:val="auto"/>
          <w:szCs w:val="24"/>
        </w:rPr>
        <w:t>Facteurs de succès nouveaux et éprouvés</w:t>
      </w:r>
    </w:p>
    <w:p w:rsidR="00E01BD5" w:rsidRDefault="006568BE" w:rsidP="00D31C07">
      <w:pPr>
        <w:spacing w:line="360" w:lineRule="auto"/>
        <w:rPr>
          <w:rFonts w:cs="Arial"/>
          <w:bCs/>
          <w:color w:val="auto"/>
          <w:szCs w:val="24"/>
        </w:rPr>
      </w:pPr>
      <w:r>
        <w:rPr>
          <w:rFonts w:cs="Arial"/>
          <w:bCs/>
          <w:color w:val="auto"/>
          <w:szCs w:val="24"/>
        </w:rPr>
        <w:t xml:space="preserve">Cela saute aux yeux que les éléments d’exposition réussis pour le bureau sont le résultat d’une synergie entre la grande compétence de </w:t>
      </w:r>
      <w:proofErr w:type="spellStart"/>
      <w:r>
        <w:rPr>
          <w:rFonts w:cs="Arial"/>
          <w:bCs/>
          <w:color w:val="auto"/>
          <w:szCs w:val="24"/>
        </w:rPr>
        <w:t>Hettich</w:t>
      </w:r>
      <w:proofErr w:type="spellEnd"/>
      <w:r>
        <w:rPr>
          <w:rFonts w:cs="Arial"/>
          <w:bCs/>
          <w:color w:val="auto"/>
          <w:szCs w:val="24"/>
        </w:rPr>
        <w:t xml:space="preserve"> dans le secteur des meubles traditionnels et celle dans le domaine des meubles de bureau. Ils regroupent de manière convaincante les exigences en matière de postes de travail du bureau classique et du bureau à domicile contemporains. Le sentiment de bien-être, le confort, l’ergonomie et la multifonctionnalité sont ici décisifs. Les nouveaux piètements de table/ de bureau </w:t>
      </w:r>
      <w:proofErr w:type="spellStart"/>
      <w:r>
        <w:rPr>
          <w:rFonts w:cs="Arial"/>
          <w:bCs/>
          <w:color w:val="auto"/>
          <w:szCs w:val="24"/>
        </w:rPr>
        <w:t>Steelforce</w:t>
      </w:r>
      <w:proofErr w:type="spellEnd"/>
      <w:r>
        <w:rPr>
          <w:rFonts w:cs="Arial"/>
          <w:bCs/>
          <w:color w:val="auto"/>
          <w:szCs w:val="24"/>
        </w:rPr>
        <w:t xml:space="preserve"> de </w:t>
      </w:r>
      <w:proofErr w:type="spellStart"/>
      <w:r>
        <w:rPr>
          <w:rFonts w:cs="Arial"/>
          <w:bCs/>
          <w:color w:val="auto"/>
          <w:szCs w:val="24"/>
        </w:rPr>
        <w:t>Hettich</w:t>
      </w:r>
      <w:proofErr w:type="spellEnd"/>
      <w:r>
        <w:rPr>
          <w:rFonts w:cs="Arial"/>
          <w:bCs/>
          <w:color w:val="auto"/>
          <w:szCs w:val="24"/>
        </w:rPr>
        <w:t xml:space="preserve"> réglables en hauteur jouent </w:t>
      </w:r>
      <w:r>
        <w:rPr>
          <w:rFonts w:cs="Arial"/>
          <w:bCs/>
          <w:color w:val="auto"/>
          <w:szCs w:val="24"/>
        </w:rPr>
        <w:lastRenderedPageBreak/>
        <w:t>ici un rôle important.</w:t>
      </w:r>
      <w:r>
        <w:rPr>
          <w:rFonts w:cs="Arial"/>
          <w:bCs/>
          <w:color w:val="auto"/>
          <w:szCs w:val="24"/>
        </w:rPr>
        <w:br/>
      </w:r>
    </w:p>
    <w:p w:rsidR="00354762" w:rsidRDefault="00363223" w:rsidP="00D31C07">
      <w:pPr>
        <w:spacing w:line="360" w:lineRule="auto"/>
        <w:rPr>
          <w:rFonts w:cs="Arial"/>
          <w:bCs/>
          <w:color w:val="auto"/>
          <w:szCs w:val="24"/>
        </w:rPr>
      </w:pPr>
      <w:r w:rsidRPr="00D012A0">
        <w:rPr>
          <w:rFonts w:cs="Arial"/>
          <w:bCs/>
          <w:color w:val="auto"/>
          <w:szCs w:val="24"/>
        </w:rPr>
        <w:t xml:space="preserve">Avec </w:t>
      </w:r>
      <w:proofErr w:type="spellStart"/>
      <w:r w:rsidRPr="00D012A0">
        <w:rPr>
          <w:rFonts w:cs="Arial"/>
          <w:bCs/>
          <w:color w:val="auto"/>
          <w:szCs w:val="24"/>
        </w:rPr>
        <w:t>AvoriTech</w:t>
      </w:r>
      <w:proofErr w:type="spellEnd"/>
      <w:r w:rsidRPr="00D012A0">
        <w:rPr>
          <w:rFonts w:cs="Arial"/>
          <w:bCs/>
          <w:color w:val="auto"/>
          <w:szCs w:val="24"/>
        </w:rPr>
        <w:t xml:space="preserve">, </w:t>
      </w:r>
      <w:r w:rsidR="0058233B" w:rsidRPr="00D012A0">
        <w:rPr>
          <w:rFonts w:cs="Arial"/>
          <w:bCs/>
          <w:color w:val="auto"/>
          <w:szCs w:val="24"/>
        </w:rPr>
        <w:t>les clients</w:t>
      </w:r>
      <w:r w:rsidRPr="00D012A0">
        <w:rPr>
          <w:rFonts w:cs="Arial"/>
          <w:bCs/>
          <w:color w:val="auto"/>
          <w:szCs w:val="24"/>
        </w:rPr>
        <w:t xml:space="preserve"> disposent désormais d’un système de tiroirs exclusif avec le</w:t>
      </w:r>
      <w:r>
        <w:rPr>
          <w:rFonts w:cs="Arial"/>
          <w:bCs/>
          <w:color w:val="auto"/>
          <w:szCs w:val="24"/>
        </w:rPr>
        <w:t xml:space="preserve"> profil de côté de tiroir de 8 mm. Il est parfait pour les programmes de cuisines et de meubles puristes de la plus grande qualité. Le système de tiroirs </w:t>
      </w:r>
      <w:proofErr w:type="spellStart"/>
      <w:r>
        <w:rPr>
          <w:rFonts w:cs="Arial"/>
          <w:bCs/>
          <w:color w:val="auto"/>
          <w:szCs w:val="24"/>
        </w:rPr>
        <w:t>AvanTech</w:t>
      </w:r>
      <w:proofErr w:type="spellEnd"/>
      <w:r>
        <w:rPr>
          <w:rFonts w:cs="Arial"/>
          <w:bCs/>
          <w:color w:val="auto"/>
          <w:szCs w:val="24"/>
        </w:rPr>
        <w:t xml:space="preserve"> YOU est devenu le moteur du succès qui convainc avec ses possibilités de personnalisation faciles et multiples. Il n’existe pas seulement dans différents matériaux et différentes couleurs, mais il est également éclairé. Lorsque l’on parle de tendances, la cuisine d’extérieur ne doit pas manquer. </w:t>
      </w:r>
      <w:proofErr w:type="spellStart"/>
      <w:r>
        <w:rPr>
          <w:rFonts w:cs="Arial"/>
          <w:bCs/>
          <w:color w:val="auto"/>
          <w:szCs w:val="24"/>
        </w:rPr>
        <w:t>Hettich</w:t>
      </w:r>
      <w:proofErr w:type="spellEnd"/>
      <w:r>
        <w:rPr>
          <w:rFonts w:cs="Arial"/>
          <w:bCs/>
          <w:color w:val="auto"/>
          <w:szCs w:val="24"/>
        </w:rPr>
        <w:t xml:space="preserve"> a, pour cela, conçu le système de ferrures </w:t>
      </w:r>
      <w:proofErr w:type="spellStart"/>
      <w:r>
        <w:rPr>
          <w:rFonts w:cs="Arial"/>
          <w:bCs/>
          <w:color w:val="auto"/>
          <w:szCs w:val="24"/>
        </w:rPr>
        <w:t>Veosys</w:t>
      </w:r>
      <w:proofErr w:type="spellEnd"/>
      <w:r>
        <w:rPr>
          <w:rFonts w:cs="Arial"/>
          <w:bCs/>
          <w:color w:val="auto"/>
          <w:szCs w:val="24"/>
        </w:rPr>
        <w:t xml:space="preserve"> résistant aux intempéries et montre à quoi ressemble une cuisine grand confort à l’extérieur.</w:t>
      </w:r>
    </w:p>
    <w:p w:rsidR="00354762" w:rsidRDefault="00354762" w:rsidP="00D31C07">
      <w:pPr>
        <w:spacing w:line="360" w:lineRule="auto"/>
        <w:rPr>
          <w:rFonts w:cs="Arial"/>
          <w:bCs/>
          <w:color w:val="auto"/>
          <w:szCs w:val="24"/>
        </w:rPr>
      </w:pPr>
    </w:p>
    <w:p w:rsidR="00D45A18" w:rsidRDefault="00D45A18" w:rsidP="002D73B2">
      <w:pPr>
        <w:spacing w:line="360" w:lineRule="auto"/>
        <w:rPr>
          <w:rFonts w:cs="Arial"/>
          <w:bCs/>
          <w:color w:val="auto"/>
          <w:szCs w:val="24"/>
        </w:rPr>
      </w:pPr>
      <w:r>
        <w:t xml:space="preserve">Celui qui ne pourra pas se rendre au stand de </w:t>
      </w:r>
      <w:proofErr w:type="spellStart"/>
      <w:r>
        <w:t>Hettich</w:t>
      </w:r>
      <w:proofErr w:type="spellEnd"/>
      <w:r>
        <w:t xml:space="preserve"> au salon </w:t>
      </w:r>
      <w:proofErr w:type="spellStart"/>
      <w:r>
        <w:t>interzum</w:t>
      </w:r>
      <w:proofErr w:type="spellEnd"/>
      <w:r>
        <w:t xml:space="preserve"> 2023 peut se plonger dans les différents univers thématiques sur le nouveau site « </w:t>
      </w:r>
      <w:proofErr w:type="spellStart"/>
      <w:r>
        <w:t>roominspirations</w:t>
      </w:r>
      <w:proofErr w:type="spellEnd"/>
      <w:r>
        <w:t xml:space="preserve"> » ou rechercher de manière ciblée des solutions grâce aux différentes catégories.</w:t>
      </w:r>
      <w:r>
        <w:rPr>
          <w:rFonts w:cs="Arial"/>
          <w:bCs/>
          <w:color w:val="auto"/>
          <w:szCs w:val="24"/>
        </w:rPr>
        <w:t xml:space="preserve"> </w:t>
      </w:r>
      <w:hyperlink r:id="rId8" w:history="1">
        <w:r>
          <w:rPr>
            <w:rStyle w:val="Hyperlink"/>
            <w:rFonts w:cs="Arial"/>
            <w:bCs/>
            <w:szCs w:val="24"/>
          </w:rPr>
          <w:t>https://interzum.hettich.com</w:t>
        </w:r>
      </w:hyperlink>
    </w:p>
    <w:p w:rsidR="00AA5A0C" w:rsidRPr="00621082" w:rsidRDefault="00AA5A0C" w:rsidP="00AC0779">
      <w:pPr>
        <w:spacing w:line="360" w:lineRule="auto"/>
        <w:rPr>
          <w:rFonts w:cs="Arial"/>
          <w:color w:val="auto"/>
          <w:szCs w:val="24"/>
        </w:rPr>
      </w:pPr>
    </w:p>
    <w:p w:rsidR="00AA5A0C" w:rsidRPr="00621082" w:rsidRDefault="00AA5A0C" w:rsidP="00AA5A0C">
      <w:pPr>
        <w:spacing w:line="360" w:lineRule="auto"/>
        <w:rPr>
          <w:rFonts w:cs="Arial"/>
          <w:color w:val="auto"/>
        </w:rPr>
      </w:pPr>
      <w:r>
        <w:rPr>
          <w:rFonts w:cs="Arial"/>
          <w:color w:val="auto"/>
        </w:rPr>
        <w:t>Vous pouvez télécharger les ressources photographiques suivantes sur</w:t>
      </w:r>
      <w:r>
        <w:rPr>
          <w:rFonts w:cs="Arial"/>
          <w:b/>
          <w:color w:val="auto"/>
        </w:rPr>
        <w:t xml:space="preserve"> www.hettich.com</w:t>
      </w:r>
      <w:r>
        <w:rPr>
          <w:rFonts w:cs="Arial"/>
          <w:color w:val="auto"/>
        </w:rPr>
        <w:t xml:space="preserve">, </w:t>
      </w:r>
      <w:r>
        <w:rPr>
          <w:rFonts w:cs="Arial"/>
          <w:b/>
          <w:color w:val="auto"/>
        </w:rPr>
        <w:t xml:space="preserve">menu : « Presse » </w:t>
      </w:r>
      <w:r>
        <w:rPr>
          <w:rFonts w:cs="Arial"/>
          <w:color w:val="auto"/>
        </w:rPr>
        <w:t>:</w:t>
      </w:r>
    </w:p>
    <w:p w:rsidR="001A0773" w:rsidRDefault="001A0773" w:rsidP="00D856E3">
      <w:pPr>
        <w:spacing w:line="360" w:lineRule="auto"/>
        <w:rPr>
          <w:rFonts w:cs="Arial"/>
          <w:b/>
          <w:color w:val="auto"/>
        </w:rPr>
      </w:pPr>
    </w:p>
    <w:p w:rsidR="00AA5A0C" w:rsidRPr="00621082" w:rsidRDefault="00D856E3" w:rsidP="00D856E3">
      <w:pPr>
        <w:spacing w:line="360" w:lineRule="auto"/>
        <w:rPr>
          <w:rFonts w:cs="Arial"/>
          <w:b/>
          <w:color w:val="auto"/>
        </w:rPr>
      </w:pPr>
      <w:r>
        <w:rPr>
          <w:rFonts w:cs="Arial"/>
          <w:b/>
          <w:color w:val="auto"/>
        </w:rPr>
        <w:t>Illustrations</w:t>
      </w:r>
    </w:p>
    <w:p w:rsidR="00D856E3" w:rsidRPr="00621082" w:rsidRDefault="00D856E3" w:rsidP="00D856E3">
      <w:pPr>
        <w:spacing w:line="360" w:lineRule="auto"/>
        <w:rPr>
          <w:rFonts w:cs="Arial"/>
          <w:b/>
          <w:color w:val="auto"/>
          <w:sz w:val="22"/>
          <w:szCs w:val="22"/>
        </w:rPr>
      </w:pPr>
      <w:r>
        <w:rPr>
          <w:rFonts w:cs="Arial"/>
          <w:b/>
          <w:color w:val="auto"/>
        </w:rPr>
        <w:t>Légendes</w:t>
      </w:r>
    </w:p>
    <w:p w:rsidR="00710FAF" w:rsidRPr="00621082" w:rsidRDefault="005401C6" w:rsidP="00AA5A0C">
      <w:pPr>
        <w:rPr>
          <w:rFonts w:cs="Arial"/>
          <w:color w:val="auto"/>
          <w:sz w:val="22"/>
          <w:szCs w:val="22"/>
        </w:rPr>
      </w:pPr>
      <w:r>
        <w:rPr>
          <w:noProof/>
          <w:lang w:val="de-DE" w:eastAsia="de-DE"/>
        </w:rPr>
        <w:lastRenderedPageBreak/>
        <w:drawing>
          <wp:inline distT="0" distB="0" distL="0" distR="0">
            <wp:extent cx="1335879" cy="18499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37" cy="1870698"/>
                    </a:xfrm>
                    <a:prstGeom prst="rect">
                      <a:avLst/>
                    </a:prstGeom>
                    <a:noFill/>
                    <a:ln>
                      <a:noFill/>
                    </a:ln>
                  </pic:spPr>
                </pic:pic>
              </a:graphicData>
            </a:graphic>
          </wp:inline>
        </w:drawing>
      </w:r>
    </w:p>
    <w:p w:rsidR="00AA5A0C" w:rsidRPr="00710FAF" w:rsidRDefault="00621082" w:rsidP="00AA5A0C">
      <w:pPr>
        <w:rPr>
          <w:rFonts w:cs="Arial"/>
          <w:b/>
          <w:color w:val="00000A"/>
          <w:sz w:val="22"/>
          <w:szCs w:val="22"/>
        </w:rPr>
      </w:pPr>
      <w:r>
        <w:rPr>
          <w:rFonts w:cs="Arial"/>
          <w:b/>
          <w:color w:val="00000A"/>
          <w:sz w:val="22"/>
          <w:szCs w:val="22"/>
        </w:rPr>
        <w:t>132023_a</w:t>
      </w:r>
    </w:p>
    <w:p w:rsidR="00AA5A0C" w:rsidRDefault="005401C6" w:rsidP="00710FAF">
      <w:pPr>
        <w:pStyle w:val="Arial"/>
        <w:rPr>
          <w:rFonts w:ascii="Arial" w:hAnsi="Arial" w:cs="Arial"/>
          <w:color w:val="auto"/>
          <w:sz w:val="22"/>
          <w:szCs w:val="22"/>
        </w:rPr>
      </w:pPr>
      <w:r>
        <w:rPr>
          <w:rFonts w:ascii="Arial" w:hAnsi="Arial" w:cs="Arial"/>
          <w:color w:val="auto"/>
          <w:sz w:val="22"/>
          <w:szCs w:val="22"/>
        </w:rPr>
        <w:t xml:space="preserve">Le motif principal de la campagne de marque « </w:t>
      </w:r>
      <w:proofErr w:type="spellStart"/>
      <w:r>
        <w:rPr>
          <w:rFonts w:ascii="Arial" w:hAnsi="Arial" w:cs="Arial"/>
          <w:color w:val="auto"/>
          <w:sz w:val="22"/>
          <w:szCs w:val="22"/>
        </w:rPr>
        <w:t>It’s</w:t>
      </w:r>
      <w:proofErr w:type="spellEnd"/>
      <w:r>
        <w:rPr>
          <w:rFonts w:ascii="Arial" w:hAnsi="Arial" w:cs="Arial"/>
          <w:color w:val="auto"/>
          <w:sz w:val="22"/>
          <w:szCs w:val="22"/>
        </w:rPr>
        <w:t xml:space="preserve"> all in </w:t>
      </w:r>
      <w:proofErr w:type="spellStart"/>
      <w:r>
        <w:rPr>
          <w:rFonts w:ascii="Arial" w:hAnsi="Arial" w:cs="Arial"/>
          <w:color w:val="auto"/>
          <w:sz w:val="22"/>
          <w:szCs w:val="22"/>
        </w:rPr>
        <w:t>Hettich</w:t>
      </w:r>
      <w:proofErr w:type="spellEnd"/>
      <w:r>
        <w:rPr>
          <w:rFonts w:ascii="Arial" w:hAnsi="Arial" w:cs="Arial"/>
          <w:color w:val="auto"/>
          <w:sz w:val="22"/>
          <w:szCs w:val="22"/>
        </w:rPr>
        <w:t xml:space="preserve"> » </w:t>
      </w:r>
      <w:r w:rsidRPr="00D012A0">
        <w:rPr>
          <w:rFonts w:ascii="Arial" w:hAnsi="Arial" w:cs="Arial"/>
          <w:color w:val="auto"/>
          <w:sz w:val="22"/>
          <w:szCs w:val="22"/>
        </w:rPr>
        <w:t xml:space="preserve">visualise la forte focalisation </w:t>
      </w:r>
      <w:r w:rsidR="0058233B" w:rsidRPr="00D012A0">
        <w:rPr>
          <w:rFonts w:ascii="Arial" w:hAnsi="Arial" w:cs="Arial"/>
          <w:color w:val="auto"/>
          <w:sz w:val="22"/>
          <w:szCs w:val="22"/>
        </w:rPr>
        <w:t>sur les utilisateurs et l'envergure du fabricant de ferrures lors du développement des produits</w:t>
      </w:r>
      <w:r w:rsidRPr="00D012A0">
        <w:rPr>
          <w:rFonts w:ascii="Arial" w:hAnsi="Arial" w:cs="Arial"/>
          <w:color w:val="auto"/>
          <w:sz w:val="22"/>
          <w:szCs w:val="22"/>
        </w:rPr>
        <w:t>. Photo</w:t>
      </w:r>
      <w:r>
        <w:rPr>
          <w:rFonts w:ascii="Arial" w:hAnsi="Arial" w:cs="Arial"/>
          <w:color w:val="auto"/>
          <w:sz w:val="22"/>
          <w:szCs w:val="22"/>
        </w:rPr>
        <w:t xml:space="preserve"> : </w:t>
      </w:r>
      <w:proofErr w:type="spellStart"/>
      <w:r>
        <w:rPr>
          <w:rFonts w:ascii="Arial" w:hAnsi="Arial" w:cs="Arial"/>
          <w:color w:val="auto"/>
          <w:sz w:val="22"/>
          <w:szCs w:val="22"/>
        </w:rPr>
        <w:t>Hettich</w:t>
      </w:r>
      <w:proofErr w:type="spellEnd"/>
    </w:p>
    <w:p w:rsidR="00BC23E9" w:rsidRDefault="00BC23E9" w:rsidP="00710FAF">
      <w:pPr>
        <w:pStyle w:val="Arial"/>
        <w:rPr>
          <w:rFonts w:ascii="Arial" w:hAnsi="Arial" w:cs="Arial"/>
          <w:color w:val="auto"/>
          <w:sz w:val="22"/>
          <w:szCs w:val="22"/>
        </w:rPr>
      </w:pPr>
    </w:p>
    <w:p w:rsidR="00BC23E9" w:rsidRDefault="00BC23E9" w:rsidP="00710FAF">
      <w:pPr>
        <w:pStyle w:val="Arial"/>
        <w:rPr>
          <w:rFonts w:ascii="Arial" w:hAnsi="Arial" w:cs="Arial"/>
          <w:color w:val="auto"/>
          <w:sz w:val="22"/>
          <w:szCs w:val="22"/>
        </w:rPr>
      </w:pPr>
    </w:p>
    <w:p w:rsidR="00BC23E9" w:rsidRPr="00815D0E" w:rsidRDefault="00BC23E9" w:rsidP="00BC23E9">
      <w:pPr>
        <w:widowControl w:val="0"/>
        <w:suppressAutoHyphens/>
        <w:rPr>
          <w:rFonts w:cs="Arial"/>
          <w:b/>
          <w:color w:val="auto"/>
          <w:sz w:val="22"/>
          <w:szCs w:val="22"/>
          <w:highlight w:val="yellow"/>
          <w:lang w:val="sv-SE" w:eastAsia="sv-SE"/>
        </w:rPr>
      </w:pPr>
      <w:r>
        <w:rPr>
          <w:rFonts w:cs="Arial"/>
          <w:b/>
          <w:noProof/>
          <w:color w:val="auto"/>
          <w:sz w:val="22"/>
          <w:szCs w:val="22"/>
          <w:lang w:val="de-DE" w:eastAsia="de-DE"/>
        </w:rPr>
        <w:drawing>
          <wp:inline distT="0" distB="0" distL="0" distR="0">
            <wp:extent cx="1263650" cy="189458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0" cstate="email">
                      <a:extLst>
                        <a:ext uri="{28A0092B-C50C-407E-A947-70E740481C1C}">
                          <a14:useLocalDpi xmlns:a14="http://schemas.microsoft.com/office/drawing/2010/main"/>
                        </a:ext>
                      </a:extLst>
                    </a:blip>
                    <a:stretch>
                      <a:fillRect/>
                    </a:stretch>
                  </pic:blipFill>
                  <pic:spPr>
                    <a:xfrm>
                      <a:off x="0" y="0"/>
                      <a:ext cx="1293144" cy="1938803"/>
                    </a:xfrm>
                    <a:prstGeom prst="rect">
                      <a:avLst/>
                    </a:prstGeom>
                  </pic:spPr>
                </pic:pic>
              </a:graphicData>
            </a:graphic>
          </wp:inline>
        </w:drawing>
      </w:r>
    </w:p>
    <w:p w:rsidR="00BC23E9" w:rsidRPr="00815D0E" w:rsidRDefault="00BC23E9" w:rsidP="00BC23E9">
      <w:pPr>
        <w:rPr>
          <w:rFonts w:cs="Arial"/>
          <w:bCs/>
          <w:color w:val="auto"/>
          <w:sz w:val="22"/>
          <w:szCs w:val="22"/>
        </w:rPr>
      </w:pPr>
      <w:r>
        <w:rPr>
          <w:rFonts w:cs="Arial"/>
          <w:b/>
          <w:color w:val="auto"/>
          <w:sz w:val="22"/>
          <w:szCs w:val="22"/>
        </w:rPr>
        <w:t>1</w:t>
      </w:r>
      <w:r w:rsidR="0070446E">
        <w:rPr>
          <w:rFonts w:cs="Arial"/>
          <w:b/>
          <w:color w:val="auto"/>
          <w:sz w:val="22"/>
          <w:szCs w:val="22"/>
        </w:rPr>
        <w:t>3</w:t>
      </w:r>
      <w:r>
        <w:rPr>
          <w:rFonts w:cs="Arial"/>
          <w:b/>
          <w:color w:val="auto"/>
          <w:sz w:val="22"/>
          <w:szCs w:val="22"/>
        </w:rPr>
        <w:t>2023_b</w:t>
      </w:r>
    </w:p>
    <w:p w:rsidR="00BC23E9" w:rsidRPr="00B26543" w:rsidRDefault="00BC23E9" w:rsidP="00BC23E9">
      <w:pPr>
        <w:rPr>
          <w:rFonts w:cs="Arial"/>
          <w:bCs/>
          <w:color w:val="auto"/>
          <w:sz w:val="22"/>
          <w:szCs w:val="22"/>
        </w:rPr>
      </w:pPr>
      <w:r>
        <w:rPr>
          <w:rFonts w:cs="Arial"/>
          <w:bCs/>
          <w:color w:val="auto"/>
          <w:sz w:val="22"/>
          <w:szCs w:val="22"/>
        </w:rPr>
        <w:t>La nouveauté </w:t>
      </w:r>
      <w:proofErr w:type="spellStart"/>
      <w:r>
        <w:rPr>
          <w:rFonts w:cs="Arial"/>
          <w:bCs/>
          <w:color w:val="auto"/>
          <w:sz w:val="22"/>
          <w:szCs w:val="22"/>
        </w:rPr>
        <w:t>FurnSpin</w:t>
      </w:r>
      <w:proofErr w:type="spellEnd"/>
      <w:r>
        <w:rPr>
          <w:rFonts w:cs="Arial"/>
          <w:bCs/>
          <w:color w:val="auto"/>
          <w:sz w:val="22"/>
          <w:szCs w:val="22"/>
        </w:rPr>
        <w:t xml:space="preserve"> de </w:t>
      </w:r>
      <w:proofErr w:type="spellStart"/>
      <w:r>
        <w:rPr>
          <w:rFonts w:cs="Arial"/>
          <w:bCs/>
          <w:color w:val="auto"/>
          <w:sz w:val="22"/>
          <w:szCs w:val="22"/>
        </w:rPr>
        <w:t>Hettich</w:t>
      </w:r>
      <w:proofErr w:type="spellEnd"/>
      <w:r>
        <w:rPr>
          <w:rFonts w:cs="Arial"/>
          <w:bCs/>
          <w:color w:val="auto"/>
          <w:sz w:val="22"/>
          <w:szCs w:val="22"/>
        </w:rPr>
        <w:t xml:space="preserve"> apporte une dynamique élégante au design de meubles haut de gamme : en un tournemain, il est possible de faire tourner le corps de meuble de la position fermée à la position ouverte. Photo : </w:t>
      </w:r>
      <w:proofErr w:type="spellStart"/>
      <w:r>
        <w:rPr>
          <w:rFonts w:cs="Arial"/>
          <w:bCs/>
          <w:color w:val="auto"/>
          <w:sz w:val="22"/>
          <w:szCs w:val="22"/>
        </w:rPr>
        <w:t>Hettich</w:t>
      </w:r>
      <w:proofErr w:type="spellEnd"/>
      <w:r>
        <w:rPr>
          <w:rFonts w:cs="Arial"/>
          <w:bCs/>
          <w:color w:val="auto"/>
          <w:sz w:val="22"/>
          <w:szCs w:val="22"/>
        </w:rPr>
        <w:t>.</w:t>
      </w:r>
    </w:p>
    <w:p w:rsidR="00DE4022" w:rsidRPr="00710FAF" w:rsidRDefault="00DE4022" w:rsidP="00710FAF">
      <w:pPr>
        <w:pStyle w:val="Arial"/>
        <w:rPr>
          <w:rFonts w:ascii="Arial" w:hAnsi="Arial" w:cs="Arial"/>
          <w:sz w:val="22"/>
          <w:szCs w:val="22"/>
        </w:rPr>
      </w:pPr>
    </w:p>
    <w:p w:rsidR="00AA5A0C" w:rsidRPr="00710FAF" w:rsidRDefault="00AA5A0C" w:rsidP="00AA5A0C">
      <w:pPr>
        <w:rPr>
          <w:rFonts w:cs="Arial"/>
          <w:b/>
          <w:color w:val="00000A"/>
          <w:sz w:val="22"/>
          <w:szCs w:val="22"/>
        </w:rPr>
      </w:pPr>
    </w:p>
    <w:p w:rsidR="00AA5A0C" w:rsidRPr="00710FAF" w:rsidRDefault="00E825D8" w:rsidP="00AA5A0C">
      <w:pPr>
        <w:pStyle w:val="Arial"/>
        <w:rPr>
          <w:rFonts w:ascii="Arial" w:hAnsi="Arial" w:cs="Arial"/>
          <w:b/>
          <w:noProof/>
          <w:sz w:val="22"/>
          <w:szCs w:val="22"/>
          <w:shd w:val="clear" w:color="auto" w:fill="FFFFFF"/>
        </w:rPr>
      </w:pPr>
      <w:r>
        <w:rPr>
          <w:noProof/>
          <w:lang w:val="de-DE" w:eastAsia="de-DE"/>
        </w:rPr>
        <w:drawing>
          <wp:inline distT="0" distB="0" distL="0" distR="0">
            <wp:extent cx="1659890" cy="1198880"/>
            <wp:effectExtent l="0" t="0" r="0" b="1270"/>
            <wp:docPr id="3" name="Grafik 3"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Wand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1198880"/>
                    </a:xfrm>
                    <a:prstGeom prst="rect">
                      <a:avLst/>
                    </a:prstGeom>
                  </pic:spPr>
                </pic:pic>
              </a:graphicData>
            </a:graphic>
          </wp:inline>
        </w:drawing>
      </w:r>
    </w:p>
    <w:p w:rsidR="00AA5A0C" w:rsidRPr="00710FAF" w:rsidRDefault="00621082"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132022_c</w:t>
      </w:r>
    </w:p>
    <w:p w:rsidR="0064042A" w:rsidRPr="00710FAF" w:rsidRDefault="00E825D8" w:rsidP="00D856E3">
      <w:pPr>
        <w:pStyle w:val="Arial"/>
        <w:rPr>
          <w:rFonts w:ascii="Arial" w:hAnsi="Arial" w:cs="Arial"/>
          <w:color w:val="auto"/>
          <w:sz w:val="22"/>
          <w:szCs w:val="22"/>
        </w:rPr>
      </w:pPr>
      <w:r>
        <w:rPr>
          <w:rFonts w:ascii="Arial" w:hAnsi="Arial" w:cs="Arial"/>
          <w:bCs/>
          <w:color w:val="auto"/>
          <w:sz w:val="22"/>
          <w:szCs w:val="22"/>
        </w:rPr>
        <w:t xml:space="preserve">Nouveauté présentée au salon : la charnière à montage rapide </w:t>
      </w:r>
      <w:proofErr w:type="spellStart"/>
      <w:r>
        <w:rPr>
          <w:rFonts w:ascii="Arial" w:hAnsi="Arial" w:cs="Arial"/>
          <w:bCs/>
          <w:color w:val="auto"/>
          <w:sz w:val="22"/>
          <w:szCs w:val="22"/>
        </w:rPr>
        <w:t>Novisys</w:t>
      </w:r>
      <w:proofErr w:type="spellEnd"/>
      <w:r>
        <w:rPr>
          <w:rFonts w:ascii="Arial" w:hAnsi="Arial" w:cs="Arial"/>
          <w:bCs/>
          <w:color w:val="auto"/>
          <w:sz w:val="22"/>
          <w:szCs w:val="22"/>
        </w:rPr>
        <w:t xml:space="preserve"> d’un excellent rapport qualité-prix permet à </w:t>
      </w:r>
      <w:proofErr w:type="spellStart"/>
      <w:r>
        <w:rPr>
          <w:rFonts w:ascii="Arial" w:hAnsi="Arial" w:cs="Arial"/>
          <w:bCs/>
          <w:color w:val="auto"/>
          <w:sz w:val="22"/>
          <w:szCs w:val="22"/>
        </w:rPr>
        <w:t>Hettich</w:t>
      </w:r>
      <w:proofErr w:type="spellEnd"/>
      <w:r>
        <w:rPr>
          <w:rFonts w:ascii="Arial" w:hAnsi="Arial" w:cs="Arial"/>
          <w:bCs/>
          <w:color w:val="auto"/>
          <w:sz w:val="22"/>
          <w:szCs w:val="22"/>
        </w:rPr>
        <w:t xml:space="preserve"> d’introduire l’amortissement intégré comme fonction de confort dans la vaste gamme de meubles. </w:t>
      </w:r>
      <w:r>
        <w:rPr>
          <w:rFonts w:ascii="Arial" w:hAnsi="Arial" w:cs="Arial"/>
          <w:color w:val="auto"/>
          <w:sz w:val="22"/>
          <w:szCs w:val="22"/>
        </w:rPr>
        <w:t xml:space="preserve">Photo : </w:t>
      </w:r>
      <w:proofErr w:type="spellStart"/>
      <w:r>
        <w:rPr>
          <w:rFonts w:ascii="Arial" w:hAnsi="Arial" w:cs="Arial"/>
          <w:color w:val="auto"/>
          <w:sz w:val="22"/>
          <w:szCs w:val="22"/>
        </w:rPr>
        <w:t>Hettich</w:t>
      </w:r>
      <w:proofErr w:type="spellEnd"/>
    </w:p>
    <w:p w:rsidR="00D856E3" w:rsidRDefault="00D856E3" w:rsidP="00D856E3">
      <w:pPr>
        <w:pStyle w:val="Arial"/>
        <w:rPr>
          <w:rFonts w:ascii="Arial" w:hAnsi="Arial" w:cs="Arial"/>
          <w:color w:val="auto"/>
          <w:sz w:val="22"/>
          <w:szCs w:val="22"/>
        </w:rPr>
      </w:pPr>
    </w:p>
    <w:p w:rsidR="00B83776" w:rsidRDefault="00B83776" w:rsidP="00B83776">
      <w:pPr>
        <w:pStyle w:val="Arial"/>
        <w:rPr>
          <w:rFonts w:ascii="Arial" w:hAnsi="Arial" w:cs="Arial"/>
          <w:color w:val="auto"/>
          <w:sz w:val="22"/>
          <w:szCs w:val="22"/>
        </w:rPr>
      </w:pPr>
      <w:r w:rsidRPr="00E90A48">
        <w:rPr>
          <w:rFonts w:ascii="Arial" w:hAnsi="Arial" w:cs="Arial"/>
          <w:color w:val="auto"/>
          <w:sz w:val="22"/>
          <w:szCs w:val="22"/>
        </w:rPr>
        <w:t xml:space="preserve"> </w:t>
      </w:r>
    </w:p>
    <w:p w:rsidR="00DE4022" w:rsidRPr="003063BA" w:rsidRDefault="00DE4022" w:rsidP="00B83776">
      <w:pPr>
        <w:pStyle w:val="Arial"/>
        <w:rPr>
          <w:rFonts w:ascii="Arial" w:hAnsi="Arial" w:cs="Arial"/>
          <w:color w:val="auto"/>
          <w:sz w:val="22"/>
          <w:szCs w:val="22"/>
        </w:rPr>
      </w:pPr>
      <w:r>
        <w:rPr>
          <w:noProof/>
          <w:lang w:val="de-DE" w:eastAsia="de-DE"/>
        </w:rPr>
        <w:drawing>
          <wp:inline distT="0" distB="0" distL="0" distR="0">
            <wp:extent cx="1659890" cy="1198245"/>
            <wp:effectExtent l="0" t="0" r="0" b="190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659890" cy="1198245"/>
                    </a:xfrm>
                    <a:prstGeom prst="rect">
                      <a:avLst/>
                    </a:prstGeom>
                  </pic:spPr>
                </pic:pic>
              </a:graphicData>
            </a:graphic>
          </wp:inline>
        </w:drawing>
      </w:r>
    </w:p>
    <w:p w:rsidR="00B83776" w:rsidRDefault="00621082" w:rsidP="00B83776">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132023_d</w:t>
      </w:r>
    </w:p>
    <w:p w:rsidR="00C20D71" w:rsidRDefault="00DE4022" w:rsidP="00C20D71">
      <w:pPr>
        <w:pStyle w:val="Arial"/>
        <w:rPr>
          <w:rFonts w:ascii="Arial" w:hAnsi="Arial" w:cs="Arial"/>
          <w:sz w:val="22"/>
          <w:szCs w:val="22"/>
        </w:rPr>
      </w:pPr>
      <w:r>
        <w:rPr>
          <w:rFonts w:ascii="Arial" w:hAnsi="Arial" w:cs="Arial"/>
          <w:sz w:val="22"/>
          <w:szCs w:val="22"/>
        </w:rPr>
        <w:t>Nouvelle référence pour un design de meuble parfait et épuré : la plateforme de tiroirs </w:t>
      </w:r>
      <w:proofErr w:type="spellStart"/>
      <w:r>
        <w:rPr>
          <w:rFonts w:ascii="Arial" w:hAnsi="Arial" w:cs="Arial"/>
          <w:sz w:val="22"/>
          <w:szCs w:val="22"/>
        </w:rPr>
        <w:t>AvoriTech</w:t>
      </w:r>
      <w:proofErr w:type="spellEnd"/>
      <w:r>
        <w:rPr>
          <w:rFonts w:ascii="Arial" w:hAnsi="Arial" w:cs="Arial"/>
          <w:sz w:val="22"/>
          <w:szCs w:val="22"/>
        </w:rPr>
        <w:t xml:space="preserve"> de </w:t>
      </w:r>
      <w:proofErr w:type="spellStart"/>
      <w:r>
        <w:rPr>
          <w:rFonts w:ascii="Arial" w:hAnsi="Arial" w:cs="Arial"/>
          <w:sz w:val="22"/>
          <w:szCs w:val="22"/>
        </w:rPr>
        <w:t>Hettich</w:t>
      </w:r>
      <w:proofErr w:type="spellEnd"/>
      <w:r>
        <w:rPr>
          <w:rFonts w:ascii="Arial" w:hAnsi="Arial" w:cs="Arial"/>
          <w:sz w:val="22"/>
          <w:szCs w:val="22"/>
        </w:rPr>
        <w:t xml:space="preserve"> avec un profil de côté de tiroir de seulement 8 mm d’épaisseur. Photo : </w:t>
      </w:r>
      <w:proofErr w:type="spellStart"/>
      <w:r>
        <w:rPr>
          <w:rFonts w:ascii="Arial" w:hAnsi="Arial" w:cs="Arial"/>
          <w:sz w:val="22"/>
          <w:szCs w:val="22"/>
        </w:rPr>
        <w:t>Hettich</w:t>
      </w:r>
      <w:proofErr w:type="spellEnd"/>
    </w:p>
    <w:p w:rsidR="00BD7754" w:rsidRPr="00F35BB9" w:rsidRDefault="00BD7754" w:rsidP="00B83776">
      <w:pPr>
        <w:pStyle w:val="Arial"/>
        <w:rPr>
          <w:rFonts w:ascii="Arial" w:hAnsi="Arial" w:cs="Arial"/>
          <w:color w:val="0070C0"/>
          <w:sz w:val="22"/>
          <w:szCs w:val="22"/>
          <w:highlight w:val="yellow"/>
        </w:rPr>
      </w:pPr>
    </w:p>
    <w:p w:rsidR="00C20D71" w:rsidRPr="00C20D71" w:rsidRDefault="00C20D71" w:rsidP="00D856E3">
      <w:pPr>
        <w:pStyle w:val="Arial"/>
        <w:rPr>
          <w:rFonts w:ascii="Arial" w:hAnsi="Arial" w:cs="Arial"/>
          <w:b/>
          <w:noProof/>
          <w:sz w:val="22"/>
          <w:szCs w:val="22"/>
          <w:shd w:val="clear" w:color="auto" w:fill="FFFFFF"/>
        </w:rPr>
      </w:pPr>
    </w:p>
    <w:p w:rsidR="003F1B3F" w:rsidRDefault="003F1B3F" w:rsidP="00D856E3">
      <w:pPr>
        <w:pStyle w:val="Arial"/>
        <w:rPr>
          <w:rFonts w:ascii="Arial" w:hAnsi="Arial" w:cs="Arial"/>
          <w:b/>
          <w:noProof/>
          <w:sz w:val="22"/>
          <w:szCs w:val="22"/>
          <w:shd w:val="clear" w:color="auto" w:fill="FFFFFF"/>
        </w:rPr>
      </w:pPr>
    </w:p>
    <w:p w:rsidR="00E62D31" w:rsidRDefault="00E62D31" w:rsidP="00E62D31">
      <w:pPr>
        <w:suppressAutoHyphens/>
        <w:ind w:right="-1"/>
        <w:rPr>
          <w:rFonts w:cs="Arial"/>
          <w:color w:val="212100"/>
          <w:szCs w:val="24"/>
        </w:rPr>
      </w:pPr>
    </w:p>
    <w:p w:rsidR="00086F56" w:rsidRDefault="00086F56" w:rsidP="00086F56">
      <w:pPr>
        <w:widowControl w:val="0"/>
        <w:suppressAutoHyphens/>
        <w:spacing w:line="360" w:lineRule="auto"/>
        <w:ind w:right="-1"/>
        <w:rPr>
          <w:rFonts w:cs="Arial"/>
          <w:color w:val="000000" w:themeColor="text1"/>
          <w:sz w:val="20"/>
          <w:u w:val="single"/>
        </w:rPr>
      </w:pPr>
      <w:r>
        <w:rPr>
          <w:rFonts w:cs="Arial"/>
          <w:color w:val="000000" w:themeColor="text1"/>
          <w:sz w:val="20"/>
          <w:u w:val="single"/>
        </w:rPr>
        <w:t xml:space="preserve">À propos de </w:t>
      </w:r>
      <w:proofErr w:type="spellStart"/>
      <w:r>
        <w:rPr>
          <w:rFonts w:cs="Arial"/>
          <w:color w:val="000000" w:themeColor="text1"/>
          <w:sz w:val="20"/>
          <w:u w:val="single"/>
        </w:rPr>
        <w:t>Hettich</w:t>
      </w:r>
      <w:proofErr w:type="spellEnd"/>
    </w:p>
    <w:p w:rsidR="001326F8" w:rsidRPr="00926B2D" w:rsidRDefault="00086F56" w:rsidP="00926B2D">
      <w:pPr>
        <w:suppressAutoHyphens/>
        <w:ind w:right="-1"/>
        <w:rPr>
          <w:rFonts w:cs="Arial"/>
          <w:color w:val="000000" w:themeColor="text1"/>
          <w:sz w:val="20"/>
        </w:rPr>
      </w:pPr>
      <w:r>
        <w:rPr>
          <w:rFonts w:cs="Arial"/>
          <w:color w:val="000000" w:themeColor="text1"/>
          <w:sz w:val="20"/>
        </w:rPr>
        <w:t>La société </w:t>
      </w:r>
      <w:proofErr w:type="spellStart"/>
      <w:r>
        <w:rPr>
          <w:rFonts w:cs="Arial"/>
          <w:color w:val="000000" w:themeColor="text1"/>
          <w:sz w:val="20"/>
        </w:rPr>
        <w:t>Hettich</w:t>
      </w:r>
      <w:proofErr w:type="spellEnd"/>
      <w:r>
        <w:rPr>
          <w:rFonts w:cs="Arial"/>
          <w:color w:val="000000" w:themeColor="text1"/>
          <w:sz w:val="20"/>
        </w:rPr>
        <w:t xml:space="preserve"> a été fondée en 1888 et est, aujourd’hui, l’un des fabricants de ferrures les plus importants et les plus prospères au monde. Environ 8 000 collaboratrices et collaborateurs travaillent tous ensemble dans près de 80 pays dans un seul but : développer de la quincaillerie intelligente pour les meubles. C’est ainsi que </w:t>
      </w:r>
      <w:proofErr w:type="spellStart"/>
      <w:r>
        <w:rPr>
          <w:rFonts w:cs="Arial"/>
          <w:color w:val="000000" w:themeColor="text1"/>
          <w:sz w:val="20"/>
        </w:rPr>
        <w:t>Hettich</w:t>
      </w:r>
      <w:proofErr w:type="spellEnd"/>
      <w:r>
        <w:rPr>
          <w:rFonts w:cs="Arial"/>
          <w:color w:val="000000" w:themeColor="text1"/>
          <w:sz w:val="20"/>
        </w:rPr>
        <w:t xml:space="preserve"> suscite l’enthousiasme de beaucoup de personnes dans le monde entier et est un partenaire commercial apprécié pour l’industrie du meuble, le commerce et l’artisanat. La marque </w:t>
      </w:r>
      <w:proofErr w:type="spellStart"/>
      <w:r>
        <w:rPr>
          <w:rFonts w:cs="Arial"/>
          <w:color w:val="000000" w:themeColor="text1"/>
          <w:sz w:val="20"/>
        </w:rPr>
        <w:t>Hettich</w:t>
      </w:r>
      <w:proofErr w:type="spellEnd"/>
      <w:r>
        <w:rPr>
          <w:rFonts w:cs="Arial"/>
          <w:color w:val="000000" w:themeColor="text1"/>
          <w:sz w:val="20"/>
        </w:rPr>
        <w:t xml:space="preserve"> représente des valeurs cohérentes, à savoir la qualité et l’innovation. Elle symbolise également la fiabilité et la proximité clients. Malgré sa taille et sa présence dans le monde entier, </w:t>
      </w:r>
      <w:proofErr w:type="spellStart"/>
      <w:r>
        <w:rPr>
          <w:rFonts w:cs="Arial"/>
          <w:color w:val="000000" w:themeColor="text1"/>
          <w:sz w:val="20"/>
        </w:rPr>
        <w:t>Hettich</w:t>
      </w:r>
      <w:proofErr w:type="spellEnd"/>
      <w:r>
        <w:rPr>
          <w:rFonts w:cs="Arial"/>
          <w:color w:val="000000" w:themeColor="text1"/>
          <w:sz w:val="20"/>
        </w:rPr>
        <w:t xml:space="preserve"> est restée une entreprise familiale. Son indépendance vis-à-vis des investisseurs permet à l’entreprise de concevoir librement son avenir en mettant l’accent sur l’élément humain et la durabilité. www.hettich.com</w:t>
      </w:r>
    </w:p>
    <w:sectPr w:rsidR="001326F8" w:rsidRPr="00926B2D" w:rsidSect="009B6117">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21" w:rsidRDefault="00683721">
      <w:r>
        <w:separator/>
      </w:r>
    </w:p>
  </w:endnote>
  <w:endnote w:type="continuationSeparator" w:id="0">
    <w:p w:rsidR="00683721" w:rsidRDefault="0068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BB3ECB">
    <w:pPr>
      <w:pStyle w:val="Fuzeile"/>
      <w:tabs>
        <w:tab w:val="right" w:pos="10490"/>
      </w:tabs>
      <w:ind w:left="-1417"/>
    </w:pPr>
    <w:r>
      <w:rPr>
        <w:noProof/>
      </w:rPr>
      <w:pict>
        <v:rect id="Text Box 5" o:spid="_x0000_s51202" style="position:absolute;left:0;text-align:left;margin-left:374pt;margin-top:-257.9pt;width:116.85pt;height:165.75pt;z-index:-5033164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rsidR="005579B1" w:rsidRDefault="009F5594">
                <w:pPr>
                  <w:pStyle w:val="Rahmeninhalt"/>
                  <w:rPr>
                    <w:rFonts w:cs="Arial"/>
                    <w:sz w:val="16"/>
                    <w:szCs w:val="16"/>
                    <w:lang w:val="sv-SE"/>
                  </w:rPr>
                </w:pPr>
                <w:r w:rsidRPr="00D012A0">
                  <w:rPr>
                    <w:rFonts w:cs="Arial"/>
                    <w:color w:val="00000A"/>
                    <w:sz w:val="16"/>
                    <w:szCs w:val="16"/>
                    <w:lang w:val="de-DE"/>
                  </w:rPr>
                  <w:t>Contact presse :</w:t>
                </w:r>
              </w:p>
              <w:p w:rsidR="005579B1" w:rsidRDefault="009F5594">
                <w:pPr>
                  <w:pStyle w:val="Rahmeninhalt"/>
                  <w:rPr>
                    <w:rFonts w:cs="Arial"/>
                    <w:sz w:val="16"/>
                    <w:szCs w:val="16"/>
                    <w:lang w:val="sv-SE"/>
                  </w:rPr>
                </w:pPr>
                <w:r w:rsidRPr="00D012A0">
                  <w:rPr>
                    <w:rFonts w:cs="Arial"/>
                    <w:color w:val="00000A"/>
                    <w:sz w:val="16"/>
                    <w:szCs w:val="16"/>
                    <w:lang w:val="de-DE"/>
                  </w:rPr>
                  <w:t>Hettich Marketing- und Vertriebs GmbH &amp; Co. KG</w:t>
                </w:r>
              </w:p>
              <w:p w:rsidR="005579B1" w:rsidRDefault="009F5594">
                <w:pPr>
                  <w:pStyle w:val="Rahmeninhalt"/>
                  <w:rPr>
                    <w:rFonts w:cs="Arial"/>
                    <w:sz w:val="16"/>
                    <w:szCs w:val="16"/>
                    <w:lang w:val="sv-SE"/>
                  </w:rPr>
                </w:pPr>
                <w:r w:rsidRPr="00D012A0">
                  <w:rPr>
                    <w:rFonts w:cs="Arial"/>
                    <w:color w:val="00000A"/>
                    <w:sz w:val="16"/>
                    <w:szCs w:val="16"/>
                    <w:lang w:val="de-DE"/>
                  </w:rPr>
                  <w:t>Anke Wöhler</w:t>
                </w:r>
              </w:p>
              <w:p w:rsidR="005579B1" w:rsidRDefault="009F5594">
                <w:pPr>
                  <w:pStyle w:val="Rahmeninhalt"/>
                  <w:rPr>
                    <w:rFonts w:cs="Arial"/>
                    <w:sz w:val="16"/>
                    <w:szCs w:val="16"/>
                    <w:lang w:val="sv-SE"/>
                  </w:rPr>
                </w:pPr>
                <w:r w:rsidRPr="00D012A0">
                  <w:rPr>
                    <w:rFonts w:cs="Arial"/>
                    <w:color w:val="00000A"/>
                    <w:sz w:val="16"/>
                    <w:szCs w:val="16"/>
                    <w:lang w:val="de-DE"/>
                  </w:rPr>
                  <w:t>Gerhard-Lüking-Straße 10</w:t>
                </w:r>
              </w:p>
              <w:p w:rsidR="005579B1" w:rsidRDefault="009F5594">
                <w:pPr>
                  <w:pStyle w:val="Rahmeninhalt"/>
                  <w:rPr>
                    <w:rFonts w:cs="Arial"/>
                    <w:sz w:val="16"/>
                    <w:szCs w:val="16"/>
                    <w:lang w:val="sv-SE"/>
                  </w:rPr>
                </w:pPr>
                <w:r>
                  <w:rPr>
                    <w:rFonts w:cs="Arial"/>
                    <w:color w:val="00000A"/>
                    <w:sz w:val="16"/>
                    <w:szCs w:val="16"/>
                  </w:rPr>
                  <w:t xml:space="preserve">32602 </w:t>
                </w:r>
                <w:proofErr w:type="spellStart"/>
                <w:r>
                  <w:rPr>
                    <w:rFonts w:cs="Arial"/>
                    <w:color w:val="00000A"/>
                    <w:sz w:val="16"/>
                    <w:szCs w:val="16"/>
                  </w:rPr>
                  <w:t>Vlotho</w:t>
                </w:r>
                <w:proofErr w:type="spellEnd"/>
              </w:p>
              <w:p w:rsidR="005579B1" w:rsidRDefault="009F5594">
                <w:pPr>
                  <w:pStyle w:val="Rahmeninhalt"/>
                  <w:rPr>
                    <w:rFonts w:cs="Arial"/>
                    <w:sz w:val="16"/>
                    <w:szCs w:val="16"/>
                    <w:lang w:val="sv-SE"/>
                  </w:rPr>
                </w:pPr>
                <w:r>
                  <w:rPr>
                    <w:rFonts w:cs="Arial"/>
                    <w:color w:val="00000A"/>
                    <w:sz w:val="16"/>
                    <w:szCs w:val="16"/>
                  </w:rPr>
                  <w:t>Allemagne</w:t>
                </w:r>
              </w:p>
              <w:p w:rsidR="005579B1" w:rsidRDefault="009F5594">
                <w:pPr>
                  <w:pStyle w:val="Rahmeninhalt"/>
                  <w:rPr>
                    <w:rFonts w:cs="Arial"/>
                    <w:sz w:val="16"/>
                    <w:szCs w:val="16"/>
                    <w:lang w:val="sv-SE"/>
                  </w:rPr>
                </w:pPr>
                <w:r>
                  <w:rPr>
                    <w:rFonts w:cs="Arial"/>
                    <w:color w:val="00000A"/>
                    <w:sz w:val="16"/>
                    <w:szCs w:val="16"/>
                  </w:rPr>
                  <w:t>Tél. :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Exemplaire justificatif souhaité.</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PR_132023</w:t>
                </w:r>
              </w:p>
            </w:txbxContent>
          </v:textbox>
        </v:rect>
      </w:pict>
    </w:r>
    <w:r>
      <w:rPr>
        <w:noProof/>
      </w:rPr>
      <w:pict>
        <v:rect id="Text Box 6" o:spid="_x0000_s51201" style="position:absolute;left:0;text-align:left;margin-left:364.4pt;margin-top:-92.15pt;width:138.85pt;height:34.6pt;z-index:-5033164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rsidR="00180657" w:rsidRDefault="00180657"/>
            </w:txbxContent>
          </v:textbox>
        </v:rect>
      </w:pict>
    </w:r>
    <w:r w:rsidR="009F5594">
      <w:rPr>
        <w:noProof/>
        <w:lang w:val="de-DE" w:eastAsia="de-DE"/>
      </w:rPr>
      <w:drawing>
        <wp:anchor distT="0" distB="0" distL="114300" distR="114300" simplePos="0" relativeHeight="7" behindDoc="1" locked="0" layoutInCell="1" allowOverlap="1">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21" w:rsidRDefault="00683721">
      <w:r>
        <w:separator/>
      </w:r>
    </w:p>
  </w:footnote>
  <w:footnote w:type="continuationSeparator" w:id="0">
    <w:p w:rsidR="00683721" w:rsidRDefault="0068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BB3ECB">
    <w:pPr>
      <w:pStyle w:val="Kopfzeile"/>
      <w:ind w:left="-1417"/>
    </w:pPr>
    <w:r>
      <w:rPr>
        <w:noProof/>
        <w:color w:val="FF0000"/>
      </w:rPr>
      <w:pict>
        <v:shapetype id="_x0000_t202" coordsize="21600,21600" o:spt="202" path="m,l,21600r21600,l21600,xe">
          <v:stroke joinstyle="miter"/>
          <v:path gradientshapeok="t" o:connecttype="rect"/>
        </v:shapetype>
        <v:shape id="Textfeld 2" o:spid="_x0000_s51203" type="#_x0000_t202" style="position:absolute;left:0;text-align:left;margin-left:372.35pt;margin-top:372.55pt;width:154.2pt;height:154.7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rsidR="00B563EF" w:rsidRPr="009C02BF" w:rsidRDefault="00B563EF" w:rsidP="00B563EF">
                <w:pPr>
                  <w:jc w:val="center"/>
                  <w:rPr>
                    <w:b/>
                    <w:sz w:val="18"/>
                    <w:szCs w:val="18"/>
                  </w:rPr>
                </w:pPr>
                <w:r>
                  <w:rPr>
                    <w:b/>
                    <w:sz w:val="18"/>
                    <w:szCs w:val="18"/>
                  </w:rPr>
                  <w:t xml:space="preserve">Plus de matériel de presse de </w:t>
                </w:r>
                <w:proofErr w:type="spellStart"/>
                <w:r>
                  <w:rPr>
                    <w:b/>
                    <w:sz w:val="18"/>
                    <w:szCs w:val="18"/>
                  </w:rPr>
                  <w:t>Hettich</w:t>
                </w:r>
                <w:proofErr w:type="spellEnd"/>
                <w:r>
                  <w:rPr>
                    <w:b/>
                    <w:sz w:val="18"/>
                    <w:szCs w:val="18"/>
                  </w:rPr>
                  <w:t xml:space="preserve"> sur l’</w:t>
                </w:r>
                <w:proofErr w:type="spellStart"/>
                <w:r>
                  <w:rPr>
                    <w:b/>
                    <w:sz w:val="18"/>
                    <w:szCs w:val="18"/>
                  </w:rPr>
                  <w:t>interzum</w:t>
                </w:r>
                <w:proofErr w:type="spellEnd"/>
                <w:r>
                  <w:rPr>
                    <w:b/>
                    <w:sz w:val="18"/>
                    <w:szCs w:val="18"/>
                  </w:rPr>
                  <w:t> 2023 :</w:t>
                </w:r>
              </w:p>
              <w:p w:rsidR="00B563EF" w:rsidRPr="00620A26" w:rsidRDefault="00B563EF" w:rsidP="00B563EF">
                <w:pPr>
                  <w:jc w:val="center"/>
                  <w:rPr>
                    <w:sz w:val="16"/>
                    <w:szCs w:val="16"/>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rsidR="00B563EF" w:rsidRDefault="00B563EF" w:rsidP="00B563EF">
                <w:pPr>
                  <w:jc w:val="cente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BB3ECB" w:rsidP="00B563EF">
                <w:pPr>
                  <w:rPr>
                    <w:sz w:val="20"/>
                  </w:rPr>
                </w:pPr>
                <w:hyperlink r:id="rId3" w:history="1">
                  <w:r w:rsidR="00926B2D">
                    <w:rPr>
                      <w:rStyle w:val="Hyperlink"/>
                      <w:sz w:val="20"/>
                    </w:rPr>
                    <w:t>https://www.hettich.com/short/ke3d6oj</w:t>
                  </w:r>
                </w:hyperlink>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Pr="009C02BF" w:rsidRDefault="00B563EF" w:rsidP="00B563EF">
                <w:pPr>
                  <w:rPr>
                    <w:sz w:val="20"/>
                  </w:rPr>
                </w:pPr>
              </w:p>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r>
                  <w:t xml:space="preserve"> </w:t>
                </w:r>
              </w:p>
            </w:txbxContent>
          </v:textbox>
          <w10:wrap type="square"/>
        </v:shape>
      </w:pict>
    </w:r>
    <w:r w:rsidR="009F5594">
      <w:rPr>
        <w:noProof/>
        <w:lang w:val="de-DE" w:eastAsia="de-DE"/>
      </w:rPr>
      <w:drawing>
        <wp:anchor distT="0" distB="0" distL="114300" distR="114300" simplePos="0" relativeHeight="13" behindDoc="1" locked="0" layoutInCell="1" allowOverlap="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4"/>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51206"/>
    <o:shapelayout v:ext="edit">
      <o:idmap v:ext="edit" data="50"/>
    </o:shapelayout>
  </w:hdrShapeDefaults>
  <w:footnotePr>
    <w:footnote w:id="-1"/>
    <w:footnote w:id="0"/>
  </w:footnotePr>
  <w:endnotePr>
    <w:endnote w:id="-1"/>
    <w:endnote w:id="0"/>
  </w:endnotePr>
  <w:compat>
    <w:compatSetting w:name="compatibilityMode" w:uri="http://schemas.microsoft.com/office/word" w:val="12"/>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86F56"/>
    <w:rsid w:val="00090E6C"/>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ACE"/>
    <w:rsid w:val="0021189A"/>
    <w:rsid w:val="00212DD9"/>
    <w:rsid w:val="00223F7B"/>
    <w:rsid w:val="00225641"/>
    <w:rsid w:val="0023474D"/>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F12F3"/>
    <w:rsid w:val="002F2545"/>
    <w:rsid w:val="002F428B"/>
    <w:rsid w:val="00305D0A"/>
    <w:rsid w:val="003063BA"/>
    <w:rsid w:val="00320031"/>
    <w:rsid w:val="00322751"/>
    <w:rsid w:val="00326074"/>
    <w:rsid w:val="0033196A"/>
    <w:rsid w:val="00332D4E"/>
    <w:rsid w:val="00345896"/>
    <w:rsid w:val="003500C1"/>
    <w:rsid w:val="003502CF"/>
    <w:rsid w:val="00354762"/>
    <w:rsid w:val="00363223"/>
    <w:rsid w:val="00375258"/>
    <w:rsid w:val="00377529"/>
    <w:rsid w:val="0038289F"/>
    <w:rsid w:val="003848E8"/>
    <w:rsid w:val="00385688"/>
    <w:rsid w:val="0038681D"/>
    <w:rsid w:val="0039102D"/>
    <w:rsid w:val="0039265C"/>
    <w:rsid w:val="003A6954"/>
    <w:rsid w:val="003B09F3"/>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500D71"/>
    <w:rsid w:val="00502BC6"/>
    <w:rsid w:val="00505D81"/>
    <w:rsid w:val="0051046F"/>
    <w:rsid w:val="005210F9"/>
    <w:rsid w:val="00521B38"/>
    <w:rsid w:val="00527519"/>
    <w:rsid w:val="005324E9"/>
    <w:rsid w:val="00533903"/>
    <w:rsid w:val="0053695C"/>
    <w:rsid w:val="005401C6"/>
    <w:rsid w:val="0055719A"/>
    <w:rsid w:val="005579B1"/>
    <w:rsid w:val="00561FD4"/>
    <w:rsid w:val="00565E76"/>
    <w:rsid w:val="005664D0"/>
    <w:rsid w:val="0057110B"/>
    <w:rsid w:val="005739F2"/>
    <w:rsid w:val="005741F7"/>
    <w:rsid w:val="005746DC"/>
    <w:rsid w:val="00575671"/>
    <w:rsid w:val="00582274"/>
    <w:rsid w:val="0058233B"/>
    <w:rsid w:val="005830FD"/>
    <w:rsid w:val="00597C52"/>
    <w:rsid w:val="005A1CAE"/>
    <w:rsid w:val="005A4E81"/>
    <w:rsid w:val="005A61A6"/>
    <w:rsid w:val="005A634C"/>
    <w:rsid w:val="005B5650"/>
    <w:rsid w:val="005B5C1D"/>
    <w:rsid w:val="005B6D7E"/>
    <w:rsid w:val="005B7527"/>
    <w:rsid w:val="005C451E"/>
    <w:rsid w:val="005C61DB"/>
    <w:rsid w:val="005D0977"/>
    <w:rsid w:val="005D40CF"/>
    <w:rsid w:val="005D713E"/>
    <w:rsid w:val="005E0634"/>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3721"/>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24E2"/>
    <w:rsid w:val="006C4C4B"/>
    <w:rsid w:val="006C5CD3"/>
    <w:rsid w:val="006C7F10"/>
    <w:rsid w:val="006D2E90"/>
    <w:rsid w:val="006E320B"/>
    <w:rsid w:val="006E3753"/>
    <w:rsid w:val="006F0F54"/>
    <w:rsid w:val="006F6F66"/>
    <w:rsid w:val="007033E5"/>
    <w:rsid w:val="0070446E"/>
    <w:rsid w:val="007063B8"/>
    <w:rsid w:val="0070791D"/>
    <w:rsid w:val="00710FAF"/>
    <w:rsid w:val="00715AB6"/>
    <w:rsid w:val="00715E32"/>
    <w:rsid w:val="00726348"/>
    <w:rsid w:val="00726AD0"/>
    <w:rsid w:val="00733A84"/>
    <w:rsid w:val="00740191"/>
    <w:rsid w:val="00755565"/>
    <w:rsid w:val="007573BD"/>
    <w:rsid w:val="0076771D"/>
    <w:rsid w:val="0077265C"/>
    <w:rsid w:val="00773F3A"/>
    <w:rsid w:val="00784CC3"/>
    <w:rsid w:val="00787188"/>
    <w:rsid w:val="007931A5"/>
    <w:rsid w:val="0079410E"/>
    <w:rsid w:val="007A376F"/>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5D9A"/>
    <w:rsid w:val="00827563"/>
    <w:rsid w:val="00832177"/>
    <w:rsid w:val="008322B6"/>
    <w:rsid w:val="0083676A"/>
    <w:rsid w:val="00842419"/>
    <w:rsid w:val="00842AC0"/>
    <w:rsid w:val="008448E6"/>
    <w:rsid w:val="00847BB7"/>
    <w:rsid w:val="0085327F"/>
    <w:rsid w:val="008544B6"/>
    <w:rsid w:val="00855A0F"/>
    <w:rsid w:val="00857A22"/>
    <w:rsid w:val="008653F4"/>
    <w:rsid w:val="00870776"/>
    <w:rsid w:val="00871569"/>
    <w:rsid w:val="008749B3"/>
    <w:rsid w:val="0087664B"/>
    <w:rsid w:val="008770C7"/>
    <w:rsid w:val="00885E6C"/>
    <w:rsid w:val="00891145"/>
    <w:rsid w:val="00892C4B"/>
    <w:rsid w:val="00896026"/>
    <w:rsid w:val="008B581C"/>
    <w:rsid w:val="008B61BE"/>
    <w:rsid w:val="008C0E0F"/>
    <w:rsid w:val="008D6313"/>
    <w:rsid w:val="008E0F40"/>
    <w:rsid w:val="008E6EA3"/>
    <w:rsid w:val="008E740D"/>
    <w:rsid w:val="008F3EF1"/>
    <w:rsid w:val="008F7F87"/>
    <w:rsid w:val="009004BF"/>
    <w:rsid w:val="00902DAE"/>
    <w:rsid w:val="00910067"/>
    <w:rsid w:val="00913948"/>
    <w:rsid w:val="00916444"/>
    <w:rsid w:val="00916E32"/>
    <w:rsid w:val="009170A2"/>
    <w:rsid w:val="00920317"/>
    <w:rsid w:val="009237EA"/>
    <w:rsid w:val="00924E2A"/>
    <w:rsid w:val="00926B2D"/>
    <w:rsid w:val="00926F38"/>
    <w:rsid w:val="00927487"/>
    <w:rsid w:val="00931D28"/>
    <w:rsid w:val="009344A5"/>
    <w:rsid w:val="00944FB8"/>
    <w:rsid w:val="0095269D"/>
    <w:rsid w:val="00964DBB"/>
    <w:rsid w:val="00965370"/>
    <w:rsid w:val="00965BC5"/>
    <w:rsid w:val="00967E80"/>
    <w:rsid w:val="009713AD"/>
    <w:rsid w:val="009725D8"/>
    <w:rsid w:val="00974BE0"/>
    <w:rsid w:val="009929E8"/>
    <w:rsid w:val="00992ABD"/>
    <w:rsid w:val="00994CB7"/>
    <w:rsid w:val="009B13AA"/>
    <w:rsid w:val="009B40D5"/>
    <w:rsid w:val="009B6117"/>
    <w:rsid w:val="009B6E6F"/>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560B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2C55"/>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2CD2"/>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B3ECB"/>
    <w:rsid w:val="00BC23E9"/>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13BD9"/>
    <w:rsid w:val="00C16FD7"/>
    <w:rsid w:val="00C20D71"/>
    <w:rsid w:val="00C2691A"/>
    <w:rsid w:val="00C27661"/>
    <w:rsid w:val="00C3368E"/>
    <w:rsid w:val="00C41024"/>
    <w:rsid w:val="00C44716"/>
    <w:rsid w:val="00C51C76"/>
    <w:rsid w:val="00C52390"/>
    <w:rsid w:val="00C5462A"/>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8A1"/>
    <w:rsid w:val="00CF4AB8"/>
    <w:rsid w:val="00CF5BBD"/>
    <w:rsid w:val="00CF5EA1"/>
    <w:rsid w:val="00CF6728"/>
    <w:rsid w:val="00D012A0"/>
    <w:rsid w:val="00D01CB0"/>
    <w:rsid w:val="00D01DBF"/>
    <w:rsid w:val="00D03BF2"/>
    <w:rsid w:val="00D05025"/>
    <w:rsid w:val="00D1004B"/>
    <w:rsid w:val="00D21AF9"/>
    <w:rsid w:val="00D2307B"/>
    <w:rsid w:val="00D23A24"/>
    <w:rsid w:val="00D26BB7"/>
    <w:rsid w:val="00D31C07"/>
    <w:rsid w:val="00D32C2C"/>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15A5"/>
    <w:rsid w:val="00DB2377"/>
    <w:rsid w:val="00DB637A"/>
    <w:rsid w:val="00DB7AA9"/>
    <w:rsid w:val="00DD19F2"/>
    <w:rsid w:val="00DD1E10"/>
    <w:rsid w:val="00DD4C2F"/>
    <w:rsid w:val="00DE4022"/>
    <w:rsid w:val="00DE4759"/>
    <w:rsid w:val="00DF087B"/>
    <w:rsid w:val="00DF0EE5"/>
    <w:rsid w:val="00DF1A64"/>
    <w:rsid w:val="00E01BD5"/>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25D8"/>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059"/>
    <w:rsid w:val="00F15DFF"/>
    <w:rsid w:val="00F25C5A"/>
    <w:rsid w:val="00F34361"/>
    <w:rsid w:val="00F35BB9"/>
    <w:rsid w:val="00F3652F"/>
    <w:rsid w:val="00F56F15"/>
    <w:rsid w:val="00F657F1"/>
    <w:rsid w:val="00F73981"/>
    <w:rsid w:val="00F75BC2"/>
    <w:rsid w:val="00F76976"/>
    <w:rsid w:val="00F87FE4"/>
    <w:rsid w:val="00F90672"/>
    <w:rsid w:val="00F90F48"/>
    <w:rsid w:val="00FA081C"/>
    <w:rsid w:val="00FA1183"/>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6"/>
    <o:shapelayout v:ext="edit">
      <o:idmap v:ext="edit" data="1"/>
    </o:shapelayout>
  </w:shapeDefaults>
  <w:decimalSymbol w:val=","/>
  <w:listSeparator w:val=";"/>
  <w14:docId w14:val="2D06054F"/>
  <w15:docId w15:val="{FC52123F-AB03-4EDD-931B-2E3590D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117"/>
    <w:rPr>
      <w:rFonts w:ascii="Arial" w:hAnsi="Arial"/>
      <w:color w:val="000000"/>
      <w:sz w:val="24"/>
    </w:rPr>
  </w:style>
  <w:style w:type="paragraph" w:styleId="berschrift1">
    <w:name w:val="heading 1"/>
    <w:basedOn w:val="Standard"/>
    <w:next w:val="Standard"/>
    <w:qFormat/>
    <w:rsid w:val="009B6117"/>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sid w:val="009B6117"/>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rsid w:val="009B6117"/>
    <w:pPr>
      <w:keepNext/>
      <w:spacing w:before="240" w:after="120"/>
    </w:pPr>
    <w:rPr>
      <w:rFonts w:ascii="Liberation Sans" w:eastAsia="Microsoft YaHei" w:hAnsi="Liberation Sans" w:cs="Mangal"/>
      <w:sz w:val="28"/>
      <w:szCs w:val="28"/>
    </w:rPr>
  </w:style>
  <w:style w:type="paragraph" w:styleId="Textkrper">
    <w:name w:val="Body Text"/>
    <w:basedOn w:val="Standard"/>
    <w:rsid w:val="009B6117"/>
    <w:rPr>
      <w:b/>
      <w:bCs/>
    </w:rPr>
  </w:style>
  <w:style w:type="paragraph" w:styleId="Liste">
    <w:name w:val="List"/>
    <w:basedOn w:val="Textkrper"/>
    <w:rsid w:val="009B6117"/>
    <w:rPr>
      <w:rFonts w:cs="Mangal"/>
    </w:rPr>
  </w:style>
  <w:style w:type="paragraph" w:styleId="Beschriftung">
    <w:name w:val="caption"/>
    <w:basedOn w:val="Standard"/>
    <w:qFormat/>
    <w:rsid w:val="009B6117"/>
    <w:pPr>
      <w:suppressLineNumbers/>
      <w:spacing w:before="120" w:after="120"/>
    </w:pPr>
    <w:rPr>
      <w:rFonts w:cs="Mangal"/>
      <w:i/>
      <w:iCs/>
      <w:szCs w:val="24"/>
    </w:rPr>
  </w:style>
  <w:style w:type="paragraph" w:customStyle="1" w:styleId="Verzeichnis">
    <w:name w:val="Verzeichnis"/>
    <w:basedOn w:val="Standard"/>
    <w:qFormat/>
    <w:rsid w:val="009B6117"/>
    <w:pPr>
      <w:suppressLineNumbers/>
    </w:pPr>
    <w:rPr>
      <w:rFonts w:cs="Mangal"/>
    </w:rPr>
  </w:style>
  <w:style w:type="paragraph" w:styleId="Funotentext">
    <w:name w:val="footnote text"/>
    <w:basedOn w:val="Standard"/>
    <w:semiHidden/>
    <w:qFormat/>
    <w:rsid w:val="009B6117"/>
  </w:style>
  <w:style w:type="paragraph" w:styleId="Kopfzeile">
    <w:name w:val="header"/>
    <w:basedOn w:val="Standard"/>
    <w:rsid w:val="009B6117"/>
    <w:pPr>
      <w:tabs>
        <w:tab w:val="center" w:pos="4536"/>
        <w:tab w:val="right" w:pos="9072"/>
      </w:tabs>
    </w:pPr>
  </w:style>
  <w:style w:type="paragraph" w:styleId="Fuzeile">
    <w:name w:val="footer"/>
    <w:basedOn w:val="Standard"/>
    <w:rsid w:val="009B6117"/>
    <w:pPr>
      <w:tabs>
        <w:tab w:val="center" w:pos="4536"/>
        <w:tab w:val="right" w:pos="9072"/>
      </w:tabs>
    </w:pPr>
  </w:style>
  <w:style w:type="paragraph" w:styleId="Textkrper2">
    <w:name w:val="Body Text 2"/>
    <w:basedOn w:val="Standard"/>
    <w:qFormat/>
    <w:rsid w:val="009B6117"/>
    <w:pPr>
      <w:ind w:right="2897"/>
    </w:pPr>
  </w:style>
  <w:style w:type="paragraph" w:styleId="Textkrper3">
    <w:name w:val="Body Text 3"/>
    <w:basedOn w:val="Standard"/>
    <w:qFormat/>
    <w:rsid w:val="009B6117"/>
    <w:pPr>
      <w:ind w:right="560"/>
      <w:jc w:val="center"/>
    </w:pPr>
    <w:rPr>
      <w:b/>
      <w:bCs/>
      <w:sz w:val="28"/>
    </w:rPr>
  </w:style>
  <w:style w:type="paragraph" w:styleId="StandardWeb">
    <w:name w:val="Normal (Web)"/>
    <w:basedOn w:val="Standard"/>
    <w:qFormat/>
    <w:rsid w:val="009B6117"/>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rsid w:val="009B6117"/>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E0E2-C5E0-4DA8-994D-2F4C2907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8444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It’s all in Hettich: interzum 2023 - Der Beschlagspezialist zeigt alles, was erfolgreich macht</vt:lpstr>
    </vt:vector>
  </TitlesOfParts>
  <Company>.</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in Hettich : le salon interzum 2023 - Le spécialiste de la ferrure expose tout ce qui est essentiel pour réussir</dc:title>
  <dc:creator>Prototype</dc:creator>
  <cp:lastModifiedBy>Anke Wöhler</cp:lastModifiedBy>
  <cp:revision>6</cp:revision>
  <cp:lastPrinted>2023-03-28T09:33:00Z</cp:lastPrinted>
  <dcterms:created xsi:type="dcterms:W3CDTF">2023-04-10T11:01:00Z</dcterms:created>
  <dcterms:modified xsi:type="dcterms:W3CDTF">2023-04-25T12:20:00Z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